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DF" w:rsidRPr="00801840" w:rsidRDefault="00BB7E56" w:rsidP="00801840">
      <w:pPr>
        <w:rPr>
          <w:rFonts w:ascii="Times New Roman" w:hAnsi="Times New Roman" w:cs="Times New Roman"/>
          <w:b/>
          <w:sz w:val="24"/>
          <w:szCs w:val="24"/>
        </w:rPr>
      </w:pPr>
      <w:r>
        <w:rPr>
          <w:rFonts w:ascii="Times New Roman" w:hAnsi="Times New Roman" w:cs="Times New Roman"/>
          <w:b/>
          <w:sz w:val="24"/>
          <w:szCs w:val="24"/>
        </w:rPr>
        <w:t>Название</w:t>
      </w:r>
      <w:r w:rsidR="003C32E8" w:rsidRPr="00801840">
        <w:rPr>
          <w:rFonts w:ascii="Times New Roman" w:hAnsi="Times New Roman" w:cs="Times New Roman"/>
          <w:b/>
          <w:sz w:val="24"/>
          <w:szCs w:val="24"/>
        </w:rPr>
        <w:t xml:space="preserve">: </w:t>
      </w:r>
    </w:p>
    <w:p w:rsidR="003C32E8" w:rsidRPr="00801840" w:rsidRDefault="003C32E8" w:rsidP="00801840">
      <w:pPr>
        <w:rPr>
          <w:rFonts w:ascii="Times New Roman" w:hAnsi="Times New Roman" w:cs="Times New Roman"/>
          <w:sz w:val="24"/>
          <w:szCs w:val="24"/>
        </w:rPr>
      </w:pPr>
      <w:r w:rsidRPr="00801840">
        <w:rPr>
          <w:rFonts w:ascii="Times New Roman" w:hAnsi="Times New Roman" w:cs="Times New Roman"/>
          <w:sz w:val="24"/>
          <w:szCs w:val="24"/>
        </w:rPr>
        <w:t>Онлайн проект песен на жестовом языке театра «Индиго» - «Мелодия жеста».</w:t>
      </w:r>
    </w:p>
    <w:p w:rsidR="00BB7E56" w:rsidRDefault="00BB7E56" w:rsidP="00801840">
      <w:pPr>
        <w:rPr>
          <w:rFonts w:ascii="Times New Roman" w:hAnsi="Times New Roman" w:cs="Times New Roman"/>
          <w:b/>
          <w:sz w:val="24"/>
          <w:szCs w:val="24"/>
        </w:rPr>
      </w:pPr>
    </w:p>
    <w:p w:rsidR="003C32E8" w:rsidRPr="00801840" w:rsidRDefault="00BB7E56" w:rsidP="00801840">
      <w:pPr>
        <w:rPr>
          <w:rFonts w:ascii="Times New Roman" w:hAnsi="Times New Roman" w:cs="Times New Roman"/>
          <w:b/>
          <w:sz w:val="24"/>
          <w:szCs w:val="24"/>
        </w:rPr>
      </w:pPr>
      <w:r>
        <w:rPr>
          <w:rFonts w:ascii="Times New Roman" w:hAnsi="Times New Roman" w:cs="Times New Roman"/>
          <w:b/>
          <w:sz w:val="24"/>
          <w:szCs w:val="24"/>
        </w:rPr>
        <w:t>Автор</w:t>
      </w:r>
      <w:r w:rsidR="003C32E8" w:rsidRPr="00801840">
        <w:rPr>
          <w:rFonts w:ascii="Times New Roman" w:hAnsi="Times New Roman" w:cs="Times New Roman"/>
          <w:b/>
          <w:sz w:val="24"/>
          <w:szCs w:val="24"/>
        </w:rPr>
        <w:t>:</w:t>
      </w:r>
    </w:p>
    <w:p w:rsidR="003C32E8" w:rsidRPr="00801840" w:rsidRDefault="003C32E8" w:rsidP="00801840">
      <w:pPr>
        <w:rPr>
          <w:rFonts w:ascii="Times New Roman" w:hAnsi="Times New Roman" w:cs="Times New Roman"/>
          <w:sz w:val="24"/>
          <w:szCs w:val="24"/>
        </w:rPr>
      </w:pPr>
      <w:r w:rsidRPr="00801840">
        <w:rPr>
          <w:rFonts w:ascii="Times New Roman" w:hAnsi="Times New Roman" w:cs="Times New Roman"/>
          <w:sz w:val="24"/>
          <w:szCs w:val="24"/>
        </w:rPr>
        <w:t xml:space="preserve">Коллектив театра «Индиго» во главе с художественным руководителем, заслуженным артистом России Александром Постниковым и бессменным </w:t>
      </w:r>
      <w:proofErr w:type="spellStart"/>
      <w:r w:rsidRPr="00801840">
        <w:rPr>
          <w:rFonts w:ascii="Times New Roman" w:hAnsi="Times New Roman" w:cs="Times New Roman"/>
          <w:sz w:val="24"/>
          <w:szCs w:val="24"/>
        </w:rPr>
        <w:t>сурдопереводчиком</w:t>
      </w:r>
      <w:proofErr w:type="spellEnd"/>
      <w:r w:rsidRPr="00801840">
        <w:rPr>
          <w:rFonts w:ascii="Times New Roman" w:hAnsi="Times New Roman" w:cs="Times New Roman"/>
          <w:sz w:val="24"/>
          <w:szCs w:val="24"/>
        </w:rPr>
        <w:t xml:space="preserve"> театра Натальей </w:t>
      </w:r>
      <w:proofErr w:type="spellStart"/>
      <w:r w:rsidRPr="00801840">
        <w:rPr>
          <w:rFonts w:ascii="Times New Roman" w:hAnsi="Times New Roman" w:cs="Times New Roman"/>
          <w:sz w:val="24"/>
          <w:szCs w:val="24"/>
        </w:rPr>
        <w:t>Онищук</w:t>
      </w:r>
      <w:proofErr w:type="spellEnd"/>
      <w:r w:rsidRPr="00801840">
        <w:rPr>
          <w:rFonts w:ascii="Times New Roman" w:hAnsi="Times New Roman" w:cs="Times New Roman"/>
          <w:sz w:val="24"/>
          <w:szCs w:val="24"/>
        </w:rPr>
        <w:t>.</w:t>
      </w:r>
    </w:p>
    <w:p w:rsidR="00BB7E56" w:rsidRDefault="00BB7E56" w:rsidP="00801840">
      <w:pPr>
        <w:rPr>
          <w:rFonts w:ascii="Times New Roman" w:hAnsi="Times New Roman" w:cs="Times New Roman"/>
          <w:b/>
          <w:sz w:val="24"/>
          <w:szCs w:val="24"/>
        </w:rPr>
      </w:pPr>
    </w:p>
    <w:p w:rsidR="003C32E8" w:rsidRPr="00801840" w:rsidRDefault="003C32E8" w:rsidP="00801840">
      <w:pPr>
        <w:rPr>
          <w:rFonts w:ascii="Times New Roman" w:hAnsi="Times New Roman" w:cs="Times New Roman"/>
          <w:b/>
          <w:sz w:val="24"/>
          <w:szCs w:val="24"/>
        </w:rPr>
      </w:pPr>
      <w:r w:rsidRPr="00801840">
        <w:rPr>
          <w:rFonts w:ascii="Times New Roman" w:hAnsi="Times New Roman" w:cs="Times New Roman"/>
          <w:b/>
          <w:sz w:val="24"/>
          <w:szCs w:val="24"/>
        </w:rPr>
        <w:t>Клиент (заказчик)</w:t>
      </w:r>
    </w:p>
    <w:p w:rsidR="003C32E8" w:rsidRPr="00801840" w:rsidRDefault="003C32E8" w:rsidP="00801840">
      <w:pPr>
        <w:rPr>
          <w:rFonts w:ascii="Times New Roman" w:hAnsi="Times New Roman" w:cs="Times New Roman"/>
          <w:sz w:val="24"/>
          <w:szCs w:val="24"/>
        </w:rPr>
      </w:pPr>
      <w:r w:rsidRPr="00801840">
        <w:rPr>
          <w:rFonts w:ascii="Times New Roman" w:hAnsi="Times New Roman" w:cs="Times New Roman"/>
          <w:sz w:val="24"/>
          <w:szCs w:val="24"/>
        </w:rPr>
        <w:t>Собственная инициатива</w:t>
      </w:r>
    </w:p>
    <w:p w:rsidR="00BB7E56" w:rsidRDefault="00BB7E56" w:rsidP="00801840">
      <w:pPr>
        <w:rPr>
          <w:rFonts w:ascii="Times New Roman" w:hAnsi="Times New Roman" w:cs="Times New Roman"/>
          <w:b/>
          <w:sz w:val="24"/>
          <w:szCs w:val="24"/>
        </w:rPr>
      </w:pPr>
    </w:p>
    <w:p w:rsidR="001C66B3" w:rsidRPr="00801840" w:rsidRDefault="001C66B3" w:rsidP="00801840">
      <w:pPr>
        <w:rPr>
          <w:rFonts w:ascii="Times New Roman" w:hAnsi="Times New Roman" w:cs="Times New Roman"/>
          <w:b/>
          <w:sz w:val="24"/>
          <w:szCs w:val="24"/>
        </w:rPr>
      </w:pPr>
      <w:r w:rsidRPr="00801840">
        <w:rPr>
          <w:rFonts w:ascii="Times New Roman" w:hAnsi="Times New Roman" w:cs="Times New Roman"/>
          <w:b/>
          <w:sz w:val="24"/>
          <w:szCs w:val="24"/>
        </w:rPr>
        <w:t>Сроки</w:t>
      </w:r>
    </w:p>
    <w:p w:rsidR="001C66B3" w:rsidRPr="00801840" w:rsidRDefault="001C66B3" w:rsidP="00801840">
      <w:pPr>
        <w:rPr>
          <w:rFonts w:ascii="Times New Roman" w:hAnsi="Times New Roman" w:cs="Times New Roman"/>
          <w:sz w:val="24"/>
          <w:szCs w:val="24"/>
        </w:rPr>
      </w:pPr>
      <w:r w:rsidRPr="00801840">
        <w:rPr>
          <w:rFonts w:ascii="Times New Roman" w:hAnsi="Times New Roman" w:cs="Times New Roman"/>
          <w:sz w:val="24"/>
          <w:szCs w:val="24"/>
        </w:rPr>
        <w:t>С сентября 2020 до июля 2021 года</w:t>
      </w:r>
    </w:p>
    <w:p w:rsidR="00BB7E56" w:rsidRDefault="00BB7E56" w:rsidP="00801840">
      <w:pPr>
        <w:rPr>
          <w:rFonts w:ascii="Times New Roman" w:hAnsi="Times New Roman" w:cs="Times New Roman"/>
          <w:b/>
          <w:sz w:val="24"/>
          <w:szCs w:val="24"/>
        </w:rPr>
      </w:pPr>
    </w:p>
    <w:p w:rsidR="001C66B3" w:rsidRPr="00801840" w:rsidRDefault="001C66B3" w:rsidP="00801840">
      <w:pPr>
        <w:rPr>
          <w:rFonts w:ascii="Times New Roman" w:hAnsi="Times New Roman" w:cs="Times New Roman"/>
          <w:b/>
          <w:sz w:val="24"/>
          <w:szCs w:val="24"/>
        </w:rPr>
      </w:pPr>
      <w:r w:rsidRPr="00801840">
        <w:rPr>
          <w:rFonts w:ascii="Times New Roman" w:hAnsi="Times New Roman" w:cs="Times New Roman"/>
          <w:b/>
          <w:sz w:val="24"/>
          <w:szCs w:val="24"/>
        </w:rPr>
        <w:t>Проблематика</w:t>
      </w:r>
    </w:p>
    <w:p w:rsidR="001C66B3" w:rsidRPr="00801840" w:rsidRDefault="001C66B3" w:rsidP="00801840">
      <w:pPr>
        <w:rPr>
          <w:rFonts w:ascii="Times New Roman" w:hAnsi="Times New Roman" w:cs="Times New Roman"/>
          <w:sz w:val="24"/>
          <w:szCs w:val="24"/>
        </w:rPr>
      </w:pPr>
      <w:r w:rsidRPr="00801840">
        <w:rPr>
          <w:rFonts w:ascii="Times New Roman" w:hAnsi="Times New Roman" w:cs="Times New Roman"/>
          <w:sz w:val="24"/>
          <w:szCs w:val="24"/>
        </w:rPr>
        <w:t xml:space="preserve">Идея творческого равенства «обычных» людей и инвалидов по слуху кажется особенно важной при решении проблемы толерантного отношения к людям с инвалидностью со стороны жителей. Выступления ШСТ «Индиго» перед жителями Томска и области позволяют, говоря словами социальной рекламы, донести до «обычных» людей, что «люди не делятся на обычных людей и на людей-инвалидов». </w:t>
      </w:r>
    </w:p>
    <w:p w:rsidR="001C66B3" w:rsidRPr="00801840" w:rsidRDefault="001C66B3" w:rsidP="00801840">
      <w:pPr>
        <w:rPr>
          <w:rFonts w:ascii="Times New Roman" w:hAnsi="Times New Roman" w:cs="Times New Roman"/>
          <w:sz w:val="24"/>
          <w:szCs w:val="24"/>
        </w:rPr>
      </w:pPr>
      <w:r w:rsidRPr="00801840">
        <w:rPr>
          <w:rFonts w:ascii="Times New Roman" w:hAnsi="Times New Roman" w:cs="Times New Roman"/>
          <w:sz w:val="24"/>
          <w:szCs w:val="24"/>
        </w:rPr>
        <w:t xml:space="preserve">Актуальность проекта обусловлена тем, что в связи с ужесточением мер по предупреждению распространения </w:t>
      </w:r>
      <w:proofErr w:type="spellStart"/>
      <w:r w:rsidRPr="00801840">
        <w:rPr>
          <w:rFonts w:ascii="Times New Roman" w:hAnsi="Times New Roman" w:cs="Times New Roman"/>
          <w:sz w:val="24"/>
          <w:szCs w:val="24"/>
        </w:rPr>
        <w:t>коронавирусной</w:t>
      </w:r>
      <w:proofErr w:type="spellEnd"/>
      <w:r w:rsidRPr="00801840">
        <w:rPr>
          <w:rFonts w:ascii="Times New Roman" w:hAnsi="Times New Roman" w:cs="Times New Roman"/>
          <w:sz w:val="24"/>
          <w:szCs w:val="24"/>
        </w:rPr>
        <w:t xml:space="preserve"> инфекции театры вынуждено закрывают свои двери для посетителей. Но в связи с этим увеличивается количество онлайн-трансляций спектаклей в сети. </w:t>
      </w:r>
    </w:p>
    <w:p w:rsidR="001C66B3" w:rsidRPr="00801840" w:rsidRDefault="001C66B3" w:rsidP="00801840">
      <w:pPr>
        <w:rPr>
          <w:rFonts w:ascii="Times New Roman" w:hAnsi="Times New Roman" w:cs="Times New Roman"/>
          <w:sz w:val="24"/>
          <w:szCs w:val="24"/>
        </w:rPr>
      </w:pPr>
      <w:r w:rsidRPr="00801840">
        <w:rPr>
          <w:rFonts w:ascii="Times New Roman" w:hAnsi="Times New Roman" w:cs="Times New Roman"/>
          <w:sz w:val="24"/>
          <w:szCs w:val="24"/>
        </w:rPr>
        <w:t>Однако, поклонники театров и сами артисты знают, что эмоции спектакля невозможно передать через экран. Отсутствует энергетическая взаимосвязь со зрителем. Именно поэтому театр «Индиго» принял решение освоить новый формат для зрителей. Параллельно с тем, что идут репетиции новых спектаклей, артисты театра «Индиго» приступили с сентября 2020 года к съемкам клипов на жестовом языке на популярные композиции известных артистов.</w:t>
      </w:r>
    </w:p>
    <w:p w:rsidR="005721D3" w:rsidRPr="00801840" w:rsidRDefault="001C66B3" w:rsidP="00801840">
      <w:pPr>
        <w:rPr>
          <w:rFonts w:ascii="Times New Roman" w:hAnsi="Times New Roman" w:cs="Times New Roman"/>
          <w:sz w:val="24"/>
          <w:szCs w:val="24"/>
        </w:rPr>
      </w:pPr>
      <w:bookmarkStart w:id="0" w:name="_GoBack"/>
      <w:r w:rsidRPr="00801840">
        <w:rPr>
          <w:rFonts w:ascii="Times New Roman" w:hAnsi="Times New Roman" w:cs="Times New Roman"/>
          <w:sz w:val="24"/>
          <w:szCs w:val="24"/>
        </w:rPr>
        <w:t xml:space="preserve">На данный момент снято 12 видеоклипов на жестовом языке в исполнении артистов «Индиго». </w:t>
      </w:r>
      <w:r w:rsidR="00794D33">
        <w:rPr>
          <w:rFonts w:ascii="Times New Roman" w:hAnsi="Times New Roman" w:cs="Times New Roman"/>
          <w:sz w:val="24"/>
          <w:szCs w:val="24"/>
        </w:rPr>
        <w:t xml:space="preserve">Среди них видеоклип на песню «Сеньорита, я влюблён» в исполнении группы </w:t>
      </w:r>
      <w:proofErr w:type="spellStart"/>
      <w:r w:rsidR="00794D33">
        <w:rPr>
          <w:rFonts w:ascii="Times New Roman" w:hAnsi="Times New Roman" w:cs="Times New Roman"/>
          <w:sz w:val="24"/>
          <w:szCs w:val="24"/>
        </w:rPr>
        <w:t>Band</w:t>
      </w:r>
      <w:proofErr w:type="spellEnd"/>
      <w:r w:rsidR="00794D33">
        <w:rPr>
          <w:rFonts w:ascii="Times New Roman" w:hAnsi="Times New Roman" w:cs="Times New Roman"/>
          <w:sz w:val="24"/>
          <w:szCs w:val="24"/>
        </w:rPr>
        <w:t xml:space="preserve"> </w:t>
      </w:r>
      <w:proofErr w:type="spellStart"/>
      <w:r w:rsidR="00794D33">
        <w:rPr>
          <w:rFonts w:ascii="Times New Roman" w:hAnsi="Times New Roman" w:cs="Times New Roman"/>
          <w:sz w:val="24"/>
          <w:szCs w:val="24"/>
        </w:rPr>
        <w:t>Odessa</w:t>
      </w:r>
      <w:proofErr w:type="spellEnd"/>
      <w:r w:rsidR="00794D33">
        <w:rPr>
          <w:rFonts w:ascii="Times New Roman" w:hAnsi="Times New Roman" w:cs="Times New Roman"/>
          <w:sz w:val="24"/>
          <w:szCs w:val="24"/>
        </w:rPr>
        <w:t xml:space="preserve"> набрал 11 040 просмотров, песня Земфиры «Хочешь» - 2 760 просмотра на </w:t>
      </w:r>
      <w:proofErr w:type="spellStart"/>
      <w:r w:rsidR="00794D33">
        <w:rPr>
          <w:rFonts w:ascii="Times New Roman" w:hAnsi="Times New Roman" w:cs="Times New Roman"/>
          <w:sz w:val="24"/>
          <w:szCs w:val="24"/>
        </w:rPr>
        <w:t>You</w:t>
      </w:r>
      <w:proofErr w:type="spellEnd"/>
      <w:r w:rsidR="00794D33">
        <w:rPr>
          <w:rFonts w:ascii="Times New Roman" w:hAnsi="Times New Roman" w:cs="Times New Roman"/>
          <w:sz w:val="24"/>
          <w:szCs w:val="24"/>
        </w:rPr>
        <w:t xml:space="preserve"> </w:t>
      </w:r>
      <w:proofErr w:type="spellStart"/>
      <w:r w:rsidR="00794D33">
        <w:rPr>
          <w:rFonts w:ascii="Times New Roman" w:hAnsi="Times New Roman" w:cs="Times New Roman"/>
          <w:sz w:val="24"/>
          <w:szCs w:val="24"/>
        </w:rPr>
        <w:t>Tube</w:t>
      </w:r>
      <w:proofErr w:type="spellEnd"/>
      <w:r w:rsidR="00794D33">
        <w:rPr>
          <w:rFonts w:ascii="Times New Roman" w:hAnsi="Times New Roman" w:cs="Times New Roman"/>
          <w:sz w:val="24"/>
          <w:szCs w:val="24"/>
        </w:rPr>
        <w:t xml:space="preserve"> канале театра, песня группы «Браво» «Этот город» - 2 872 просмотров, романс «Я тебя никогда не забуду!» из рок-оперы композитора Алексея Рыбникова «Юнона и Авось» - 1 299 просмотров. (Статистка актуальна на 8.12</w:t>
      </w:r>
      <w:r w:rsidR="005721D3" w:rsidRPr="00801840">
        <w:rPr>
          <w:rFonts w:ascii="Times New Roman" w:hAnsi="Times New Roman" w:cs="Times New Roman"/>
          <w:sz w:val="24"/>
          <w:szCs w:val="24"/>
        </w:rPr>
        <w:t xml:space="preserve"> 2021 – ежедневно идет рост количества просмотров).</w:t>
      </w:r>
    </w:p>
    <w:bookmarkEnd w:id="0"/>
    <w:p w:rsidR="001C66B3"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Основная ц</w:t>
      </w:r>
      <w:r w:rsidR="001C66B3" w:rsidRPr="00801840">
        <w:rPr>
          <w:rFonts w:ascii="Times New Roman" w:hAnsi="Times New Roman" w:cs="Times New Roman"/>
          <w:sz w:val="24"/>
          <w:szCs w:val="24"/>
        </w:rPr>
        <w:t xml:space="preserve">ель проекта: познакомить интернет – аудиторию </w:t>
      </w:r>
      <w:r w:rsidR="00950F06" w:rsidRPr="00801840">
        <w:rPr>
          <w:rFonts w:ascii="Times New Roman" w:hAnsi="Times New Roman" w:cs="Times New Roman"/>
          <w:sz w:val="24"/>
          <w:szCs w:val="24"/>
        </w:rPr>
        <w:t xml:space="preserve">с </w:t>
      </w:r>
      <w:r w:rsidR="001C66B3" w:rsidRPr="00801840">
        <w:rPr>
          <w:rFonts w:ascii="Times New Roman" w:hAnsi="Times New Roman" w:cs="Times New Roman"/>
          <w:sz w:val="24"/>
          <w:szCs w:val="24"/>
        </w:rPr>
        <w:t xml:space="preserve">новыми для них формами искусства театрализованной подачи песен на жестовом языке, а глухим и слабослышащим «услышать» смысл популярных ретро </w:t>
      </w:r>
      <w:r w:rsidRPr="00801840">
        <w:rPr>
          <w:rFonts w:ascii="Times New Roman" w:hAnsi="Times New Roman" w:cs="Times New Roman"/>
          <w:sz w:val="24"/>
          <w:szCs w:val="24"/>
        </w:rPr>
        <w:t>–</w:t>
      </w:r>
      <w:r w:rsidR="001C66B3" w:rsidRPr="00801840">
        <w:rPr>
          <w:rFonts w:ascii="Times New Roman" w:hAnsi="Times New Roman" w:cs="Times New Roman"/>
          <w:sz w:val="24"/>
          <w:szCs w:val="24"/>
        </w:rPr>
        <w:t xml:space="preserve"> композиций</w:t>
      </w:r>
      <w:r w:rsidRPr="00801840">
        <w:rPr>
          <w:rFonts w:ascii="Times New Roman" w:hAnsi="Times New Roman" w:cs="Times New Roman"/>
          <w:sz w:val="24"/>
          <w:szCs w:val="24"/>
        </w:rPr>
        <w:t xml:space="preserve"> и расширить словарный запас </w:t>
      </w:r>
      <w:r w:rsidRPr="00801840">
        <w:rPr>
          <w:rFonts w:ascii="Times New Roman" w:hAnsi="Times New Roman" w:cs="Times New Roman"/>
          <w:sz w:val="24"/>
          <w:szCs w:val="24"/>
        </w:rPr>
        <w:lastRenderedPageBreak/>
        <w:t>жестового языка.</w:t>
      </w:r>
      <w:r w:rsidR="00950F06" w:rsidRPr="00801840">
        <w:rPr>
          <w:rFonts w:ascii="Times New Roman" w:hAnsi="Times New Roman" w:cs="Times New Roman"/>
          <w:sz w:val="24"/>
          <w:szCs w:val="24"/>
        </w:rPr>
        <w:t xml:space="preserve"> Жестовая песня, несмотря на относительно молодой вид искусства, служит повышению культуры жестовой речи в целом.</w:t>
      </w:r>
    </w:p>
    <w:p w:rsidR="001C66B3" w:rsidRPr="00801840" w:rsidRDefault="001C66B3" w:rsidP="00801840">
      <w:pPr>
        <w:rPr>
          <w:rFonts w:ascii="Times New Roman" w:hAnsi="Times New Roman" w:cs="Times New Roman"/>
          <w:sz w:val="24"/>
          <w:szCs w:val="24"/>
        </w:rPr>
      </w:pPr>
      <w:r w:rsidRPr="00801840">
        <w:rPr>
          <w:rFonts w:ascii="Times New Roman" w:hAnsi="Times New Roman" w:cs="Times New Roman"/>
          <w:sz w:val="24"/>
          <w:szCs w:val="24"/>
        </w:rPr>
        <w:t xml:space="preserve">Над исполнением и съемками театрализованных видеоклипов на жестовом языке работала команда, состоящая из режиссёра, </w:t>
      </w:r>
      <w:proofErr w:type="spellStart"/>
      <w:r w:rsidRPr="00801840">
        <w:rPr>
          <w:rFonts w:ascii="Times New Roman" w:hAnsi="Times New Roman" w:cs="Times New Roman"/>
          <w:sz w:val="24"/>
          <w:szCs w:val="24"/>
        </w:rPr>
        <w:t>сурдопереводчика</w:t>
      </w:r>
      <w:proofErr w:type="spellEnd"/>
      <w:r w:rsidRPr="00801840">
        <w:rPr>
          <w:rFonts w:ascii="Times New Roman" w:hAnsi="Times New Roman" w:cs="Times New Roman"/>
          <w:sz w:val="24"/>
          <w:szCs w:val="24"/>
        </w:rPr>
        <w:t xml:space="preserve">, </w:t>
      </w:r>
      <w:proofErr w:type="spellStart"/>
      <w:r w:rsidRPr="00801840">
        <w:rPr>
          <w:rFonts w:ascii="Times New Roman" w:hAnsi="Times New Roman" w:cs="Times New Roman"/>
          <w:sz w:val="24"/>
          <w:szCs w:val="24"/>
        </w:rPr>
        <w:t>видеооператоров</w:t>
      </w:r>
      <w:proofErr w:type="spellEnd"/>
      <w:r w:rsidRPr="00801840">
        <w:rPr>
          <w:rFonts w:ascii="Times New Roman" w:hAnsi="Times New Roman" w:cs="Times New Roman"/>
          <w:sz w:val="24"/>
          <w:szCs w:val="24"/>
        </w:rPr>
        <w:t xml:space="preserve"> и, конечно, артистов театра «Индиго». По итогам создания 12 видеоклипов на жестовом языке был смонтирован фильм, объединяющий в единую концепцию все песни и проведена презентация проекта.</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 xml:space="preserve">Театр «Индиго» уже имеет опыт реализации в сфере культурно-исторического и образовательного проекта в жизни глухих. Так, в 2019 году был реализован уникальный проект – «Экскурсии по городу: история для всех». Благотворительный кинотеатральный проект для детей и взрослых с ограничением по слуху предусматривал съемку короткометражных художественно-документальных фильмов об истории Томска с </w:t>
      </w:r>
      <w:proofErr w:type="spellStart"/>
      <w:r w:rsidRPr="00801840">
        <w:rPr>
          <w:rFonts w:ascii="Times New Roman" w:hAnsi="Times New Roman" w:cs="Times New Roman"/>
          <w:sz w:val="24"/>
          <w:szCs w:val="24"/>
        </w:rPr>
        <w:t>сурдопереводом</w:t>
      </w:r>
      <w:proofErr w:type="spellEnd"/>
      <w:r w:rsidRPr="00801840">
        <w:rPr>
          <w:rFonts w:ascii="Times New Roman" w:hAnsi="Times New Roman" w:cs="Times New Roman"/>
          <w:sz w:val="24"/>
          <w:szCs w:val="24"/>
        </w:rPr>
        <w:t xml:space="preserve">. </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Три фильма: «Томская губерния: цесаревич и тюрьмы», «Томские купцы» и «Томские университеты» были созданы для людей с ограниченными возможностями слуха, но стали интересны всем без исключения. В съемках фильма использован формат экскурсии по улицам Томска, а также архивные документальные съемки и фотографии из Краеведческого музея, ТГУ и ТПУ. По итогам реализации проекта 3 короткометражных фильма об истории Томска были переданы в Томский техникум социальных технологий, где действуют программы инклюзивного образования, и в школу-интернат №15, где обучаются глухие и слабослышащие ребята со всей области. Фильмы стали дополнительным пособием к образовательному процессу на уроках истории города.</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Организовать съемку стало возможным благодаря поддержке Администрации области в рамках конкурса на предоставление субсидий.</w:t>
      </w:r>
    </w:p>
    <w:p w:rsidR="00172A63" w:rsidRPr="00801840" w:rsidRDefault="00172A63" w:rsidP="00801840">
      <w:pPr>
        <w:rPr>
          <w:rFonts w:ascii="Times New Roman" w:hAnsi="Times New Roman" w:cs="Times New Roman"/>
          <w:b/>
          <w:sz w:val="24"/>
          <w:szCs w:val="24"/>
        </w:rPr>
      </w:pPr>
      <w:r w:rsidRPr="00801840">
        <w:rPr>
          <w:rFonts w:ascii="Times New Roman" w:hAnsi="Times New Roman" w:cs="Times New Roman"/>
          <w:b/>
          <w:sz w:val="24"/>
          <w:szCs w:val="24"/>
        </w:rPr>
        <w:t xml:space="preserve">Для сведения: </w:t>
      </w:r>
    </w:p>
    <w:p w:rsidR="00172A63" w:rsidRPr="00801840" w:rsidRDefault="00172A63" w:rsidP="00801840">
      <w:pPr>
        <w:rPr>
          <w:rFonts w:ascii="Times New Roman" w:hAnsi="Times New Roman" w:cs="Times New Roman"/>
          <w:sz w:val="24"/>
          <w:szCs w:val="24"/>
        </w:rPr>
      </w:pPr>
      <w:r w:rsidRPr="00801840">
        <w:rPr>
          <w:rFonts w:ascii="Times New Roman" w:hAnsi="Times New Roman" w:cs="Times New Roman"/>
          <w:sz w:val="24"/>
          <w:szCs w:val="24"/>
        </w:rPr>
        <w:t xml:space="preserve">Школа – Студия – Театр «Индиго» ведет свою деятельность в Томске с 2006 года. За это время накопился немалый опыт обучения людей с ограничениями по слуху не только основам театрального мастерства в рамках любительской деятельности, но и впервые была разработана профессиональная методическая база для обучения театральному мастерству инвалидов по слуху. В Москве в Федеральном агентстве по образованию за этот педагогический опыт основатель театра А.Ф. Постников получил в январе 2011 года диплом лауреата I степени за проект «Актерское мастерство». </w:t>
      </w:r>
    </w:p>
    <w:p w:rsidR="008309D4" w:rsidRDefault="00172A63" w:rsidP="00801840">
      <w:pPr>
        <w:rPr>
          <w:rFonts w:ascii="Times New Roman" w:hAnsi="Times New Roman" w:cs="Times New Roman"/>
          <w:sz w:val="24"/>
          <w:szCs w:val="24"/>
        </w:rPr>
      </w:pPr>
      <w:r w:rsidRPr="00801840">
        <w:rPr>
          <w:rFonts w:ascii="Times New Roman" w:hAnsi="Times New Roman" w:cs="Times New Roman"/>
          <w:sz w:val="24"/>
          <w:szCs w:val="24"/>
        </w:rPr>
        <w:t xml:space="preserve">Благодаря этому, в томский колледж культуры и искусства дважды (в 2006 и 2012 годах) на бюджетной основе принимались на обучение глухие и слабослышащие подростки. Сегодня эти ребята профессиональные актеры, имеющие дипломы, подтверждающие их статус «Актера театра драмы и кино». </w:t>
      </w:r>
    </w:p>
    <w:p w:rsidR="00172A63" w:rsidRPr="00801840" w:rsidRDefault="00172A63" w:rsidP="00801840">
      <w:pPr>
        <w:rPr>
          <w:rFonts w:ascii="Times New Roman" w:hAnsi="Times New Roman" w:cs="Times New Roman"/>
          <w:sz w:val="24"/>
          <w:szCs w:val="24"/>
        </w:rPr>
      </w:pPr>
      <w:r w:rsidRPr="00801840">
        <w:rPr>
          <w:rFonts w:ascii="Times New Roman" w:hAnsi="Times New Roman" w:cs="Times New Roman"/>
          <w:sz w:val="24"/>
          <w:szCs w:val="24"/>
        </w:rPr>
        <w:t>С 2011 года театр «Индиго» является клубным формированием МАУ «Зрелищный Центр «Аэлита» и включен в Реестр областных, государственных, муниципальных, негосударственных и иных театров, постоянно находящихся и действующих на территории Томской области (приказ Департамента по культуре Томской области от 22.07.2011 № 217/01-07).</w:t>
      </w:r>
    </w:p>
    <w:p w:rsidR="00172A63" w:rsidRPr="00801840" w:rsidRDefault="00172A63" w:rsidP="00801840">
      <w:pPr>
        <w:rPr>
          <w:rFonts w:ascii="Times New Roman" w:hAnsi="Times New Roman" w:cs="Times New Roman"/>
          <w:sz w:val="24"/>
          <w:szCs w:val="24"/>
        </w:rPr>
      </w:pPr>
      <w:r w:rsidRPr="00801840">
        <w:rPr>
          <w:rFonts w:ascii="Times New Roman" w:hAnsi="Times New Roman" w:cs="Times New Roman"/>
          <w:sz w:val="24"/>
          <w:szCs w:val="24"/>
        </w:rPr>
        <w:t xml:space="preserve">С начала основания «Индиго» стал </w:t>
      </w:r>
      <w:r w:rsidR="00801840">
        <w:rPr>
          <w:rFonts w:ascii="Times New Roman" w:hAnsi="Times New Roman" w:cs="Times New Roman"/>
          <w:sz w:val="24"/>
          <w:szCs w:val="24"/>
        </w:rPr>
        <w:t xml:space="preserve">интегрированным </w:t>
      </w:r>
      <w:r w:rsidRPr="00801840">
        <w:rPr>
          <w:rFonts w:ascii="Times New Roman" w:hAnsi="Times New Roman" w:cs="Times New Roman"/>
          <w:sz w:val="24"/>
          <w:szCs w:val="24"/>
        </w:rPr>
        <w:t xml:space="preserve">театром, где совместно с актерами, имеющими серьёзные дефекты слуха, играют профессиональные актеры других театров. И несмотря на то, что актеры говорят на языке, который известен не каждому, публика все </w:t>
      </w:r>
      <w:r w:rsidRPr="00801840">
        <w:rPr>
          <w:rFonts w:ascii="Times New Roman" w:hAnsi="Times New Roman" w:cs="Times New Roman"/>
          <w:sz w:val="24"/>
          <w:szCs w:val="24"/>
        </w:rPr>
        <w:lastRenderedPageBreak/>
        <w:t xml:space="preserve">понимает, поскольку красноречивый язык жестов в исполнении глухих актеров дополняется диалогами говорящих актеров. </w:t>
      </w:r>
    </w:p>
    <w:p w:rsidR="00172A63" w:rsidRPr="00801840" w:rsidRDefault="00172A63" w:rsidP="00801840">
      <w:pPr>
        <w:rPr>
          <w:rFonts w:ascii="Times New Roman" w:hAnsi="Times New Roman" w:cs="Times New Roman"/>
          <w:sz w:val="24"/>
          <w:szCs w:val="24"/>
        </w:rPr>
      </w:pPr>
      <w:r w:rsidRPr="00801840">
        <w:rPr>
          <w:rFonts w:ascii="Times New Roman" w:hAnsi="Times New Roman" w:cs="Times New Roman"/>
          <w:sz w:val="24"/>
          <w:szCs w:val="24"/>
        </w:rPr>
        <w:t xml:space="preserve">Автор идеи создания театра - профессиональный актер и режиссер-постановщик, заслуженный артист России Александр Постников. Не прекращая деятельности в ОГАУК «Томский областной театр драмы» - он создал театр «Индиго». Цель театра - показать, что люди с особенностями развития могут жить и работать в современном обществе наравне с остальными, в том числе и в области творческой деятельности. Бессменный </w:t>
      </w:r>
      <w:proofErr w:type="spellStart"/>
      <w:r w:rsidRPr="00801840">
        <w:rPr>
          <w:rFonts w:ascii="Times New Roman" w:hAnsi="Times New Roman" w:cs="Times New Roman"/>
          <w:sz w:val="24"/>
          <w:szCs w:val="24"/>
        </w:rPr>
        <w:t>сурдопереводчик</w:t>
      </w:r>
      <w:proofErr w:type="spellEnd"/>
      <w:r w:rsidRPr="00801840">
        <w:rPr>
          <w:rFonts w:ascii="Times New Roman" w:hAnsi="Times New Roman" w:cs="Times New Roman"/>
          <w:sz w:val="24"/>
          <w:szCs w:val="24"/>
        </w:rPr>
        <w:t xml:space="preserve"> «Индиго» - Наталья </w:t>
      </w:r>
      <w:proofErr w:type="spellStart"/>
      <w:r w:rsidRPr="00801840">
        <w:rPr>
          <w:rFonts w:ascii="Times New Roman" w:hAnsi="Times New Roman" w:cs="Times New Roman"/>
          <w:sz w:val="24"/>
          <w:szCs w:val="24"/>
        </w:rPr>
        <w:t>Онищук</w:t>
      </w:r>
      <w:proofErr w:type="spellEnd"/>
      <w:r w:rsidRPr="00801840">
        <w:rPr>
          <w:rFonts w:ascii="Times New Roman" w:hAnsi="Times New Roman" w:cs="Times New Roman"/>
          <w:sz w:val="24"/>
          <w:szCs w:val="24"/>
        </w:rPr>
        <w:t>.</w:t>
      </w:r>
    </w:p>
    <w:p w:rsidR="00172A63" w:rsidRPr="00801840" w:rsidRDefault="00172A63" w:rsidP="00801840">
      <w:pPr>
        <w:rPr>
          <w:rFonts w:ascii="Times New Roman" w:hAnsi="Times New Roman" w:cs="Times New Roman"/>
          <w:sz w:val="24"/>
          <w:szCs w:val="24"/>
        </w:rPr>
      </w:pPr>
      <w:r w:rsidRPr="00801840">
        <w:rPr>
          <w:rFonts w:ascii="Times New Roman" w:hAnsi="Times New Roman" w:cs="Times New Roman"/>
          <w:sz w:val="24"/>
          <w:szCs w:val="24"/>
        </w:rPr>
        <w:t xml:space="preserve">С 2006 года ШСТ «Индиго» неоднократно и достойно представлял свои спектакли на фестивалях разного уровня - от региональных до международных. Принимал участие в спецпроекте Всероссийского театрального фестиваля «Золотая маска», спектакли «Индиго» входили в </w:t>
      </w:r>
      <w:proofErr w:type="spellStart"/>
      <w:r w:rsidRPr="00801840">
        <w:rPr>
          <w:rFonts w:ascii="Times New Roman" w:hAnsi="Times New Roman" w:cs="Times New Roman"/>
          <w:sz w:val="24"/>
          <w:szCs w:val="24"/>
        </w:rPr>
        <w:t>лонг</w:t>
      </w:r>
      <w:proofErr w:type="spellEnd"/>
      <w:r w:rsidRPr="00801840">
        <w:rPr>
          <w:rFonts w:ascii="Times New Roman" w:hAnsi="Times New Roman" w:cs="Times New Roman"/>
          <w:sz w:val="24"/>
          <w:szCs w:val="24"/>
        </w:rPr>
        <w:t xml:space="preserve">-лист премии зрительских симпатий «Звезда Театрала» -2019» в номинации «Лучший социальный проект в театре» и фестиваля «Золотая маска». Театр имеет дипломы международного фестиваля театрального искусства </w:t>
      </w:r>
      <w:proofErr w:type="spellStart"/>
      <w:r w:rsidRPr="00801840">
        <w:rPr>
          <w:rFonts w:ascii="Times New Roman" w:hAnsi="Times New Roman" w:cs="Times New Roman"/>
          <w:sz w:val="24"/>
          <w:szCs w:val="24"/>
        </w:rPr>
        <w:t>Terra</w:t>
      </w:r>
      <w:proofErr w:type="spellEnd"/>
      <w:r w:rsidRPr="00801840">
        <w:rPr>
          <w:rFonts w:ascii="Times New Roman" w:hAnsi="Times New Roman" w:cs="Times New Roman"/>
          <w:sz w:val="24"/>
          <w:szCs w:val="24"/>
        </w:rPr>
        <w:t xml:space="preserve"> </w:t>
      </w:r>
      <w:proofErr w:type="spellStart"/>
      <w:r w:rsidRPr="00801840">
        <w:rPr>
          <w:rFonts w:ascii="Times New Roman" w:hAnsi="Times New Roman" w:cs="Times New Roman"/>
          <w:sz w:val="24"/>
          <w:szCs w:val="24"/>
        </w:rPr>
        <w:t>Incognita</w:t>
      </w:r>
      <w:proofErr w:type="spellEnd"/>
      <w:r w:rsidRPr="00801840">
        <w:rPr>
          <w:rFonts w:ascii="Times New Roman" w:hAnsi="Times New Roman" w:cs="Times New Roman"/>
          <w:sz w:val="24"/>
          <w:szCs w:val="24"/>
        </w:rPr>
        <w:t>, Всероссийского фестиваля особых театров «</w:t>
      </w:r>
      <w:proofErr w:type="spellStart"/>
      <w:r w:rsidRPr="00801840">
        <w:rPr>
          <w:rFonts w:ascii="Times New Roman" w:hAnsi="Times New Roman" w:cs="Times New Roman"/>
          <w:sz w:val="24"/>
          <w:szCs w:val="24"/>
        </w:rPr>
        <w:t>Протеатр</w:t>
      </w:r>
      <w:proofErr w:type="spellEnd"/>
      <w:r w:rsidRPr="00801840">
        <w:rPr>
          <w:rFonts w:ascii="Times New Roman" w:hAnsi="Times New Roman" w:cs="Times New Roman"/>
          <w:sz w:val="24"/>
          <w:szCs w:val="24"/>
        </w:rPr>
        <w:t>» и других.</w:t>
      </w:r>
    </w:p>
    <w:p w:rsidR="00BB7E56" w:rsidRDefault="00BB7E56" w:rsidP="00801840">
      <w:pPr>
        <w:rPr>
          <w:rFonts w:ascii="Times New Roman" w:hAnsi="Times New Roman" w:cs="Times New Roman"/>
          <w:b/>
          <w:sz w:val="24"/>
          <w:szCs w:val="24"/>
        </w:rPr>
      </w:pPr>
    </w:p>
    <w:p w:rsidR="001C66B3" w:rsidRPr="00801840" w:rsidRDefault="001C66B3" w:rsidP="00801840">
      <w:pPr>
        <w:rPr>
          <w:rFonts w:ascii="Times New Roman" w:hAnsi="Times New Roman" w:cs="Times New Roman"/>
          <w:b/>
          <w:sz w:val="24"/>
          <w:szCs w:val="24"/>
        </w:rPr>
      </w:pPr>
      <w:r w:rsidRPr="00801840">
        <w:rPr>
          <w:rFonts w:ascii="Times New Roman" w:hAnsi="Times New Roman" w:cs="Times New Roman"/>
          <w:b/>
          <w:sz w:val="24"/>
          <w:szCs w:val="24"/>
        </w:rPr>
        <w:t>Целевая аудитория</w:t>
      </w:r>
    </w:p>
    <w:p w:rsidR="001C66B3" w:rsidRPr="00801840" w:rsidRDefault="001C66B3" w:rsidP="00801840">
      <w:pPr>
        <w:rPr>
          <w:rFonts w:ascii="Times New Roman" w:hAnsi="Times New Roman" w:cs="Times New Roman"/>
          <w:sz w:val="24"/>
          <w:szCs w:val="24"/>
        </w:rPr>
      </w:pPr>
      <w:r w:rsidRPr="00801840">
        <w:rPr>
          <w:rFonts w:ascii="Times New Roman" w:hAnsi="Times New Roman" w:cs="Times New Roman"/>
          <w:sz w:val="24"/>
          <w:szCs w:val="24"/>
        </w:rPr>
        <w:t>Глухие и слабослышащие жители области, постоянные зрители театра, интернет – аудитория России.</w:t>
      </w:r>
    </w:p>
    <w:p w:rsidR="00BB7E56" w:rsidRDefault="00BB7E56" w:rsidP="00801840">
      <w:pPr>
        <w:rPr>
          <w:rFonts w:ascii="Times New Roman" w:hAnsi="Times New Roman" w:cs="Times New Roman"/>
          <w:b/>
          <w:sz w:val="24"/>
          <w:szCs w:val="24"/>
        </w:rPr>
      </w:pPr>
    </w:p>
    <w:p w:rsidR="001C66B3" w:rsidRPr="00801840" w:rsidRDefault="00363F7C" w:rsidP="00801840">
      <w:pPr>
        <w:rPr>
          <w:rFonts w:ascii="Times New Roman" w:hAnsi="Times New Roman" w:cs="Times New Roman"/>
          <w:b/>
          <w:sz w:val="24"/>
          <w:szCs w:val="24"/>
        </w:rPr>
      </w:pPr>
      <w:r w:rsidRPr="00801840">
        <w:rPr>
          <w:rFonts w:ascii="Times New Roman" w:hAnsi="Times New Roman" w:cs="Times New Roman"/>
          <w:b/>
          <w:sz w:val="24"/>
          <w:szCs w:val="24"/>
        </w:rPr>
        <w:t>Цели и задачи</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 xml:space="preserve">Цель: </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 xml:space="preserve">Познакомить жителей региона и интернет – пространства, в том числе глухих и </w:t>
      </w:r>
      <w:r w:rsidR="00BB7E56" w:rsidRPr="00801840">
        <w:rPr>
          <w:rFonts w:ascii="Times New Roman" w:hAnsi="Times New Roman" w:cs="Times New Roman"/>
          <w:sz w:val="24"/>
          <w:szCs w:val="24"/>
        </w:rPr>
        <w:t>слабослышащих, с</w:t>
      </w:r>
      <w:r w:rsidRPr="00801840">
        <w:rPr>
          <w:rFonts w:ascii="Times New Roman" w:hAnsi="Times New Roman" w:cs="Times New Roman"/>
          <w:sz w:val="24"/>
          <w:szCs w:val="24"/>
        </w:rPr>
        <w:t xml:space="preserve"> профессиональным искусством пения на жестовом языке, что поможет донести идею равенства «обычных» людей и инвалидов по слуху в культурной области.</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Задачи:</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 xml:space="preserve">Информационная поддержка и продвижение культурного уровня </w:t>
      </w:r>
      <w:proofErr w:type="spellStart"/>
      <w:r w:rsidR="00BB7E56">
        <w:rPr>
          <w:rFonts w:ascii="Times New Roman" w:hAnsi="Times New Roman" w:cs="Times New Roman"/>
          <w:sz w:val="24"/>
          <w:szCs w:val="24"/>
        </w:rPr>
        <w:t>не</w:t>
      </w:r>
      <w:r w:rsidR="00BB7E56" w:rsidRPr="00801840">
        <w:rPr>
          <w:rFonts w:ascii="Times New Roman" w:hAnsi="Times New Roman" w:cs="Times New Roman"/>
          <w:sz w:val="24"/>
          <w:szCs w:val="24"/>
        </w:rPr>
        <w:t>слышащих</w:t>
      </w:r>
      <w:proofErr w:type="spellEnd"/>
      <w:r w:rsidRPr="00801840">
        <w:rPr>
          <w:rFonts w:ascii="Times New Roman" w:hAnsi="Times New Roman" w:cs="Times New Roman"/>
          <w:sz w:val="24"/>
          <w:szCs w:val="24"/>
        </w:rPr>
        <w:t xml:space="preserve"> людей посредством создания и демонстрации видеоклипов на жестовом языке</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Повышения знаний и культурного уровня жестового языка у глухих и слабослышащих жителей области</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Творческая самореализация артистов театра «Индиго» в расширении границ знания жестового языка</w:t>
      </w:r>
    </w:p>
    <w:p w:rsidR="00363F7C" w:rsidRPr="00801840" w:rsidRDefault="00363F7C" w:rsidP="00801840">
      <w:pPr>
        <w:rPr>
          <w:rFonts w:ascii="Times New Roman" w:hAnsi="Times New Roman" w:cs="Times New Roman"/>
          <w:sz w:val="24"/>
          <w:szCs w:val="24"/>
        </w:rPr>
      </w:pPr>
      <w:r w:rsidRPr="00801840">
        <w:rPr>
          <w:rFonts w:ascii="Times New Roman" w:hAnsi="Times New Roman" w:cs="Times New Roman"/>
          <w:sz w:val="24"/>
          <w:szCs w:val="24"/>
        </w:rPr>
        <w:t>Развитие новых форм профессиональной подачи театрализованных видеоклипов с песнями на жестовом языке</w:t>
      </w:r>
    </w:p>
    <w:p w:rsidR="00BB7E56" w:rsidRDefault="00BB7E56" w:rsidP="00801840">
      <w:pPr>
        <w:rPr>
          <w:rFonts w:ascii="Times New Roman" w:hAnsi="Times New Roman" w:cs="Times New Roman"/>
          <w:sz w:val="24"/>
          <w:szCs w:val="24"/>
        </w:rPr>
      </w:pPr>
    </w:p>
    <w:p w:rsidR="00801840" w:rsidRPr="00801840" w:rsidRDefault="00363F7C" w:rsidP="00801840">
      <w:pPr>
        <w:rPr>
          <w:rFonts w:ascii="Times New Roman" w:hAnsi="Times New Roman" w:cs="Times New Roman"/>
          <w:b/>
          <w:sz w:val="24"/>
          <w:szCs w:val="24"/>
        </w:rPr>
      </w:pPr>
      <w:r w:rsidRPr="00801840">
        <w:rPr>
          <w:rFonts w:ascii="Times New Roman" w:hAnsi="Times New Roman" w:cs="Times New Roman"/>
          <w:b/>
          <w:sz w:val="24"/>
          <w:szCs w:val="24"/>
        </w:rPr>
        <w:t>Коммуникационная стратегия</w:t>
      </w:r>
    </w:p>
    <w:p w:rsidR="002D25AD" w:rsidRPr="00801840" w:rsidRDefault="0039264A" w:rsidP="00801840">
      <w:pPr>
        <w:rPr>
          <w:rFonts w:ascii="Times New Roman" w:hAnsi="Times New Roman" w:cs="Times New Roman"/>
          <w:sz w:val="24"/>
          <w:szCs w:val="24"/>
        </w:rPr>
      </w:pPr>
      <w:r w:rsidRPr="00801840">
        <w:rPr>
          <w:rFonts w:ascii="Times New Roman" w:hAnsi="Times New Roman" w:cs="Times New Roman"/>
          <w:sz w:val="24"/>
          <w:szCs w:val="24"/>
        </w:rPr>
        <w:t>Взаимодействие с аудиторией происходило следующим обр</w:t>
      </w:r>
      <w:r w:rsidR="0014730E">
        <w:rPr>
          <w:rFonts w:ascii="Times New Roman" w:hAnsi="Times New Roman" w:cs="Times New Roman"/>
          <w:sz w:val="24"/>
          <w:szCs w:val="24"/>
        </w:rPr>
        <w:t>азом: на сай</w:t>
      </w:r>
      <w:r w:rsidRPr="00801840">
        <w:rPr>
          <w:rFonts w:ascii="Times New Roman" w:hAnsi="Times New Roman" w:cs="Times New Roman"/>
          <w:sz w:val="24"/>
          <w:szCs w:val="24"/>
        </w:rPr>
        <w:t xml:space="preserve">те Администрации города Томска размещались пресс – релизы с анонсами новых видеоклипов. Комитет по информационной политики Администрации города Томска осуществлял рассылку анонсов в СМИ Томска. Параллельно видеоклипы выкладывались </w:t>
      </w:r>
      <w:r w:rsidR="002D25AD" w:rsidRPr="00801840">
        <w:rPr>
          <w:rFonts w:ascii="Times New Roman" w:hAnsi="Times New Roman" w:cs="Times New Roman"/>
          <w:sz w:val="24"/>
          <w:szCs w:val="24"/>
        </w:rPr>
        <w:t xml:space="preserve">на </w:t>
      </w:r>
      <w:proofErr w:type="spellStart"/>
      <w:r w:rsidR="002D25AD" w:rsidRPr="00801840">
        <w:rPr>
          <w:rFonts w:ascii="Times New Roman" w:hAnsi="Times New Roman" w:cs="Times New Roman"/>
          <w:sz w:val="24"/>
          <w:szCs w:val="24"/>
        </w:rPr>
        <w:t>YouTube</w:t>
      </w:r>
      <w:proofErr w:type="spellEnd"/>
      <w:r w:rsidR="002D25AD" w:rsidRPr="00801840">
        <w:rPr>
          <w:rFonts w:ascii="Times New Roman" w:hAnsi="Times New Roman" w:cs="Times New Roman"/>
          <w:sz w:val="24"/>
          <w:szCs w:val="24"/>
        </w:rPr>
        <w:t xml:space="preserve"> канале </w:t>
      </w:r>
      <w:r w:rsidR="002D25AD" w:rsidRPr="00801840">
        <w:rPr>
          <w:rFonts w:ascii="Times New Roman" w:hAnsi="Times New Roman" w:cs="Times New Roman"/>
          <w:sz w:val="24"/>
          <w:szCs w:val="24"/>
        </w:rPr>
        <w:lastRenderedPageBreak/>
        <w:t xml:space="preserve">театра и анонсировались через социальные сети: в группе </w:t>
      </w:r>
      <w:proofErr w:type="spellStart"/>
      <w:r w:rsidR="00BB7E56" w:rsidRPr="00801840">
        <w:rPr>
          <w:rFonts w:ascii="Times New Roman" w:hAnsi="Times New Roman" w:cs="Times New Roman"/>
          <w:sz w:val="24"/>
          <w:szCs w:val="24"/>
        </w:rPr>
        <w:t>Facebook</w:t>
      </w:r>
      <w:proofErr w:type="spellEnd"/>
      <w:r w:rsidR="00BB7E56" w:rsidRPr="00801840">
        <w:rPr>
          <w:rFonts w:ascii="Times New Roman" w:hAnsi="Times New Roman" w:cs="Times New Roman"/>
          <w:sz w:val="24"/>
          <w:szCs w:val="24"/>
        </w:rPr>
        <w:t>, в</w:t>
      </w:r>
      <w:r w:rsidR="002D25AD" w:rsidRPr="00801840">
        <w:rPr>
          <w:rFonts w:ascii="Times New Roman" w:hAnsi="Times New Roman" w:cs="Times New Roman"/>
          <w:sz w:val="24"/>
          <w:szCs w:val="24"/>
        </w:rPr>
        <w:t xml:space="preserve"> «В контакте», </w:t>
      </w:r>
      <w:proofErr w:type="spellStart"/>
      <w:r w:rsidR="002D25AD" w:rsidRPr="00801840">
        <w:rPr>
          <w:rFonts w:ascii="Times New Roman" w:hAnsi="Times New Roman" w:cs="Times New Roman"/>
          <w:sz w:val="24"/>
          <w:szCs w:val="24"/>
        </w:rPr>
        <w:t>Инстаграмме</w:t>
      </w:r>
      <w:proofErr w:type="spellEnd"/>
      <w:r w:rsidR="002D25AD" w:rsidRPr="00801840">
        <w:rPr>
          <w:rFonts w:ascii="Times New Roman" w:hAnsi="Times New Roman" w:cs="Times New Roman"/>
          <w:sz w:val="24"/>
          <w:szCs w:val="24"/>
        </w:rPr>
        <w:t>.</w:t>
      </w:r>
    </w:p>
    <w:p w:rsidR="002D25AD" w:rsidRPr="00801840" w:rsidRDefault="002D25AD" w:rsidP="00801840">
      <w:pPr>
        <w:rPr>
          <w:rFonts w:ascii="Times New Roman" w:hAnsi="Times New Roman" w:cs="Times New Roman"/>
          <w:sz w:val="24"/>
          <w:szCs w:val="24"/>
        </w:rPr>
      </w:pPr>
      <w:r w:rsidRPr="00801840">
        <w:rPr>
          <w:rFonts w:ascii="Times New Roman" w:hAnsi="Times New Roman" w:cs="Times New Roman"/>
          <w:sz w:val="24"/>
          <w:szCs w:val="24"/>
        </w:rPr>
        <w:t>Поскольку, с 2011 года театр «Индиго» является клубным формированием МАУ «Зрелищный Центр «Аэлита», релизы о новых видеоклипах на жестовом языке также анонсировались на интернет – ресурсах ЗЦ «Аэлита».</w:t>
      </w:r>
    </w:p>
    <w:p w:rsidR="0039264A" w:rsidRPr="00801840" w:rsidRDefault="0039264A" w:rsidP="00801840">
      <w:pPr>
        <w:rPr>
          <w:rFonts w:ascii="Times New Roman" w:hAnsi="Times New Roman" w:cs="Times New Roman"/>
          <w:sz w:val="24"/>
          <w:szCs w:val="24"/>
        </w:rPr>
      </w:pPr>
      <w:r w:rsidRPr="00801840">
        <w:rPr>
          <w:rFonts w:ascii="Times New Roman" w:hAnsi="Times New Roman" w:cs="Times New Roman"/>
          <w:sz w:val="24"/>
          <w:szCs w:val="24"/>
        </w:rPr>
        <w:t xml:space="preserve">Основными </w:t>
      </w:r>
      <w:r w:rsidR="002D25AD" w:rsidRPr="00801840">
        <w:rPr>
          <w:rFonts w:ascii="Times New Roman" w:hAnsi="Times New Roman" w:cs="Times New Roman"/>
          <w:sz w:val="24"/>
          <w:szCs w:val="24"/>
        </w:rPr>
        <w:t>информационными партнерами были</w:t>
      </w:r>
      <w:r w:rsidRPr="00801840">
        <w:rPr>
          <w:rFonts w:ascii="Times New Roman" w:hAnsi="Times New Roman" w:cs="Times New Roman"/>
          <w:sz w:val="24"/>
          <w:szCs w:val="24"/>
        </w:rPr>
        <w:t xml:space="preserve">: Комитет по информационной политики Администрации города Томска, </w:t>
      </w:r>
      <w:r w:rsidR="002D25AD" w:rsidRPr="00801840">
        <w:rPr>
          <w:rFonts w:ascii="Times New Roman" w:hAnsi="Times New Roman" w:cs="Times New Roman"/>
          <w:sz w:val="24"/>
          <w:szCs w:val="24"/>
        </w:rPr>
        <w:t xml:space="preserve">ЗЦ «Аэлита», </w:t>
      </w:r>
      <w:r w:rsidR="00E946B8" w:rsidRPr="00801840">
        <w:rPr>
          <w:rFonts w:ascii="Times New Roman" w:hAnsi="Times New Roman" w:cs="Times New Roman"/>
          <w:sz w:val="24"/>
          <w:szCs w:val="24"/>
        </w:rPr>
        <w:t>интернет-порталы «В Томске», «</w:t>
      </w:r>
      <w:r w:rsidRPr="00801840">
        <w:rPr>
          <w:rFonts w:ascii="Times New Roman" w:hAnsi="Times New Roman" w:cs="Times New Roman"/>
          <w:sz w:val="24"/>
          <w:szCs w:val="24"/>
        </w:rPr>
        <w:t>Томск</w:t>
      </w:r>
      <w:r w:rsidR="00801840">
        <w:rPr>
          <w:rFonts w:ascii="Times New Roman" w:hAnsi="Times New Roman" w:cs="Times New Roman"/>
          <w:sz w:val="24"/>
          <w:szCs w:val="24"/>
        </w:rPr>
        <w:t>ий обзор</w:t>
      </w:r>
      <w:r w:rsidR="00E946B8" w:rsidRPr="00801840">
        <w:rPr>
          <w:rFonts w:ascii="Times New Roman" w:hAnsi="Times New Roman" w:cs="Times New Roman"/>
          <w:sz w:val="24"/>
          <w:szCs w:val="24"/>
        </w:rPr>
        <w:t>» «</w:t>
      </w:r>
      <w:proofErr w:type="spellStart"/>
      <w:r w:rsidR="00E946B8" w:rsidRPr="00801840">
        <w:rPr>
          <w:rFonts w:ascii="Times New Roman" w:hAnsi="Times New Roman" w:cs="Times New Roman"/>
          <w:sz w:val="24"/>
          <w:szCs w:val="24"/>
        </w:rPr>
        <w:t>Томск.ру</w:t>
      </w:r>
      <w:proofErr w:type="spellEnd"/>
      <w:r w:rsidR="00E946B8" w:rsidRPr="00801840">
        <w:rPr>
          <w:rFonts w:ascii="Times New Roman" w:hAnsi="Times New Roman" w:cs="Times New Roman"/>
          <w:sz w:val="24"/>
          <w:szCs w:val="24"/>
        </w:rPr>
        <w:t>»</w:t>
      </w:r>
      <w:r w:rsidRPr="00801840">
        <w:rPr>
          <w:rFonts w:ascii="Times New Roman" w:hAnsi="Times New Roman" w:cs="Times New Roman"/>
          <w:sz w:val="24"/>
          <w:szCs w:val="24"/>
        </w:rPr>
        <w:t xml:space="preserve">, «ТВ-2», региональная телекомпания "ГТРК «Томск». </w:t>
      </w:r>
    </w:p>
    <w:p w:rsidR="00BB7E56" w:rsidRDefault="00BB7E56" w:rsidP="00801840">
      <w:pPr>
        <w:rPr>
          <w:rFonts w:ascii="Times New Roman" w:hAnsi="Times New Roman" w:cs="Times New Roman"/>
          <w:b/>
          <w:sz w:val="24"/>
          <w:szCs w:val="24"/>
        </w:rPr>
      </w:pPr>
    </w:p>
    <w:p w:rsidR="002D25AD" w:rsidRPr="00801840" w:rsidRDefault="002D25AD" w:rsidP="00801840">
      <w:pPr>
        <w:rPr>
          <w:rFonts w:ascii="Times New Roman" w:hAnsi="Times New Roman" w:cs="Times New Roman"/>
          <w:b/>
          <w:sz w:val="24"/>
          <w:szCs w:val="24"/>
        </w:rPr>
      </w:pPr>
      <w:r w:rsidRPr="00801840">
        <w:rPr>
          <w:rFonts w:ascii="Times New Roman" w:hAnsi="Times New Roman" w:cs="Times New Roman"/>
          <w:b/>
          <w:sz w:val="24"/>
          <w:szCs w:val="24"/>
        </w:rPr>
        <w:t>Тактика</w:t>
      </w:r>
    </w:p>
    <w:p w:rsidR="002D5AC2" w:rsidRPr="00801840" w:rsidRDefault="002D5AC2" w:rsidP="00801840">
      <w:pPr>
        <w:rPr>
          <w:rFonts w:ascii="Times New Roman" w:hAnsi="Times New Roman" w:cs="Times New Roman"/>
          <w:sz w:val="24"/>
          <w:szCs w:val="24"/>
        </w:rPr>
      </w:pPr>
      <w:r w:rsidRPr="00801840">
        <w:rPr>
          <w:rFonts w:ascii="Times New Roman" w:hAnsi="Times New Roman" w:cs="Times New Roman"/>
          <w:sz w:val="24"/>
          <w:szCs w:val="24"/>
        </w:rPr>
        <w:t xml:space="preserve">С начала основания «Индиго» стал интегрированным театром, где совместно с актерами, имеющими серьёзные дефекты слуха, играют профессиональные актеры других театров. В съемках проекта «Мелодия жеста» участвовали не только глухие и слабослышащие актеры театра «Индиго», но и принимали участие актеры Томского областного театра Драмы, которые выучили </w:t>
      </w:r>
      <w:r w:rsidR="0038748C" w:rsidRPr="00801840">
        <w:rPr>
          <w:rFonts w:ascii="Times New Roman" w:hAnsi="Times New Roman" w:cs="Times New Roman"/>
          <w:sz w:val="24"/>
          <w:szCs w:val="24"/>
        </w:rPr>
        <w:t>слова песен на жестовом языке с нуля.</w:t>
      </w:r>
    </w:p>
    <w:p w:rsidR="00950F06" w:rsidRPr="00801840" w:rsidRDefault="0038748C" w:rsidP="00801840">
      <w:pPr>
        <w:rPr>
          <w:rFonts w:ascii="Times New Roman" w:hAnsi="Times New Roman" w:cs="Times New Roman"/>
          <w:sz w:val="24"/>
          <w:szCs w:val="24"/>
        </w:rPr>
      </w:pPr>
      <w:r w:rsidRPr="00801840">
        <w:rPr>
          <w:rFonts w:ascii="Times New Roman" w:hAnsi="Times New Roman" w:cs="Times New Roman"/>
          <w:sz w:val="24"/>
          <w:szCs w:val="24"/>
        </w:rPr>
        <w:t xml:space="preserve">Таким образом, проект объединил </w:t>
      </w:r>
      <w:r w:rsidR="00950F06" w:rsidRPr="00801840">
        <w:rPr>
          <w:rFonts w:ascii="Times New Roman" w:hAnsi="Times New Roman" w:cs="Times New Roman"/>
          <w:sz w:val="24"/>
          <w:szCs w:val="24"/>
        </w:rPr>
        <w:t>две аудитории: слышащих и не слышащих людей. А поскольку жестовый язык так же сложен, богат и выразителен, как «звуковой», проект «Мелодия жеста» вызвал неподдельный интерес и повышенное внимание у разной интернет- аудитории.</w:t>
      </w:r>
    </w:p>
    <w:p w:rsidR="0038748C" w:rsidRPr="00801840" w:rsidRDefault="0014730E" w:rsidP="00801840">
      <w:pPr>
        <w:rPr>
          <w:rFonts w:ascii="Times New Roman" w:hAnsi="Times New Roman" w:cs="Times New Roman"/>
          <w:sz w:val="24"/>
          <w:szCs w:val="24"/>
        </w:rPr>
      </w:pPr>
      <w:r>
        <w:rPr>
          <w:rFonts w:ascii="Times New Roman" w:hAnsi="Times New Roman" w:cs="Times New Roman"/>
          <w:sz w:val="24"/>
          <w:szCs w:val="24"/>
        </w:rPr>
        <w:t>В частности, проектом были заинтересованы не только глухие и слабослышащие жители региона, но и творческая, театральная публика и СМИ. П</w:t>
      </w:r>
      <w:r w:rsidR="001F54B4">
        <w:rPr>
          <w:rFonts w:ascii="Times New Roman" w:hAnsi="Times New Roman" w:cs="Times New Roman"/>
          <w:sz w:val="24"/>
          <w:szCs w:val="24"/>
        </w:rPr>
        <w:t>остоянные п</w:t>
      </w:r>
      <w:r>
        <w:rPr>
          <w:rFonts w:ascii="Times New Roman" w:hAnsi="Times New Roman" w:cs="Times New Roman"/>
          <w:sz w:val="24"/>
          <w:szCs w:val="24"/>
        </w:rPr>
        <w:t xml:space="preserve">убликации в </w:t>
      </w:r>
      <w:proofErr w:type="spellStart"/>
      <w:r>
        <w:rPr>
          <w:rFonts w:ascii="Times New Roman" w:hAnsi="Times New Roman" w:cs="Times New Roman"/>
          <w:sz w:val="24"/>
          <w:szCs w:val="24"/>
        </w:rPr>
        <w:t>Фейсбуке</w:t>
      </w:r>
      <w:proofErr w:type="spellEnd"/>
      <w:r>
        <w:rPr>
          <w:rFonts w:ascii="Times New Roman" w:hAnsi="Times New Roman" w:cs="Times New Roman"/>
          <w:sz w:val="24"/>
          <w:szCs w:val="24"/>
        </w:rPr>
        <w:t xml:space="preserve">, </w:t>
      </w:r>
      <w:r w:rsidR="001F54B4">
        <w:rPr>
          <w:rFonts w:ascii="Times New Roman" w:hAnsi="Times New Roman" w:cs="Times New Roman"/>
          <w:sz w:val="24"/>
          <w:szCs w:val="24"/>
        </w:rPr>
        <w:t xml:space="preserve">в </w:t>
      </w:r>
      <w:r>
        <w:rPr>
          <w:rFonts w:ascii="Times New Roman" w:hAnsi="Times New Roman" w:cs="Times New Roman"/>
          <w:sz w:val="24"/>
          <w:szCs w:val="24"/>
        </w:rPr>
        <w:t xml:space="preserve">группе «В контакте» и </w:t>
      </w:r>
      <w:proofErr w:type="spellStart"/>
      <w:r>
        <w:rPr>
          <w:rFonts w:ascii="Times New Roman" w:hAnsi="Times New Roman" w:cs="Times New Roman"/>
          <w:sz w:val="24"/>
          <w:szCs w:val="24"/>
        </w:rPr>
        <w:t>Инстаграме</w:t>
      </w:r>
      <w:proofErr w:type="spellEnd"/>
      <w:r>
        <w:rPr>
          <w:rFonts w:ascii="Times New Roman" w:hAnsi="Times New Roman" w:cs="Times New Roman"/>
          <w:sz w:val="24"/>
          <w:szCs w:val="24"/>
        </w:rPr>
        <w:t xml:space="preserve"> позволили расширить зрительскую аудиторию.</w:t>
      </w:r>
    </w:p>
    <w:p w:rsidR="00950F06" w:rsidRPr="00801840" w:rsidRDefault="00950F06" w:rsidP="00801840">
      <w:pPr>
        <w:rPr>
          <w:rFonts w:ascii="Times New Roman" w:hAnsi="Times New Roman" w:cs="Times New Roman"/>
          <w:b/>
          <w:sz w:val="24"/>
          <w:szCs w:val="24"/>
        </w:rPr>
      </w:pPr>
      <w:r w:rsidRPr="00801840">
        <w:rPr>
          <w:rFonts w:ascii="Times New Roman" w:hAnsi="Times New Roman" w:cs="Times New Roman"/>
          <w:b/>
          <w:sz w:val="24"/>
          <w:szCs w:val="24"/>
        </w:rPr>
        <w:t>Креативные решения</w:t>
      </w:r>
    </w:p>
    <w:p w:rsidR="005231D2" w:rsidRPr="00801840" w:rsidRDefault="005231D2" w:rsidP="00801840">
      <w:pPr>
        <w:rPr>
          <w:rFonts w:ascii="Times New Roman" w:hAnsi="Times New Roman" w:cs="Times New Roman"/>
          <w:sz w:val="24"/>
          <w:szCs w:val="24"/>
        </w:rPr>
      </w:pPr>
      <w:r w:rsidRPr="00801840">
        <w:rPr>
          <w:rFonts w:ascii="Times New Roman" w:hAnsi="Times New Roman" w:cs="Times New Roman"/>
          <w:sz w:val="24"/>
          <w:szCs w:val="24"/>
        </w:rPr>
        <w:t xml:space="preserve">В социально сети </w:t>
      </w:r>
      <w:proofErr w:type="spellStart"/>
      <w:r w:rsidRPr="00801840">
        <w:rPr>
          <w:rFonts w:ascii="Times New Roman" w:hAnsi="Times New Roman" w:cs="Times New Roman"/>
          <w:sz w:val="24"/>
          <w:szCs w:val="24"/>
        </w:rPr>
        <w:t>Инстаграм</w:t>
      </w:r>
      <w:proofErr w:type="spellEnd"/>
      <w:r w:rsidRPr="00801840">
        <w:rPr>
          <w:rFonts w:ascii="Times New Roman" w:hAnsi="Times New Roman" w:cs="Times New Roman"/>
          <w:sz w:val="24"/>
          <w:szCs w:val="24"/>
        </w:rPr>
        <w:t xml:space="preserve">, выход каждого видеоклипа проекта «Мелодия жеста» сопровождается аннотацией к песне, где </w:t>
      </w:r>
      <w:r w:rsidR="00E946B8" w:rsidRPr="00801840">
        <w:rPr>
          <w:rFonts w:ascii="Times New Roman" w:hAnsi="Times New Roman" w:cs="Times New Roman"/>
          <w:sz w:val="24"/>
          <w:szCs w:val="24"/>
        </w:rPr>
        <w:t>указаны</w:t>
      </w:r>
      <w:r w:rsidRPr="00801840">
        <w:rPr>
          <w:rFonts w:ascii="Times New Roman" w:hAnsi="Times New Roman" w:cs="Times New Roman"/>
          <w:sz w:val="24"/>
          <w:szCs w:val="24"/>
        </w:rPr>
        <w:t xml:space="preserve"> </w:t>
      </w:r>
      <w:r w:rsidR="00E946B8" w:rsidRPr="00801840">
        <w:rPr>
          <w:rFonts w:ascii="Times New Roman" w:hAnsi="Times New Roman" w:cs="Times New Roman"/>
          <w:sz w:val="24"/>
          <w:szCs w:val="24"/>
        </w:rPr>
        <w:t xml:space="preserve">(отмечены) </w:t>
      </w:r>
      <w:r w:rsidRPr="00801840">
        <w:rPr>
          <w:rFonts w:ascii="Times New Roman" w:hAnsi="Times New Roman" w:cs="Times New Roman"/>
          <w:sz w:val="24"/>
          <w:szCs w:val="24"/>
        </w:rPr>
        <w:t xml:space="preserve">исполнители. Так, видеоклип на песню «Сеньорита, я влюблён» в исполнении группы </w:t>
      </w:r>
      <w:proofErr w:type="spellStart"/>
      <w:r w:rsidRPr="00801840">
        <w:rPr>
          <w:rFonts w:ascii="Times New Roman" w:hAnsi="Times New Roman" w:cs="Times New Roman"/>
          <w:sz w:val="24"/>
          <w:szCs w:val="24"/>
        </w:rPr>
        <w:t>Band</w:t>
      </w:r>
      <w:proofErr w:type="spellEnd"/>
      <w:r w:rsidRPr="00801840">
        <w:rPr>
          <w:rFonts w:ascii="Times New Roman" w:hAnsi="Times New Roman" w:cs="Times New Roman"/>
          <w:sz w:val="24"/>
          <w:szCs w:val="24"/>
        </w:rPr>
        <w:t xml:space="preserve"> </w:t>
      </w:r>
      <w:proofErr w:type="spellStart"/>
      <w:r w:rsidRPr="00801840">
        <w:rPr>
          <w:rFonts w:ascii="Times New Roman" w:hAnsi="Times New Roman" w:cs="Times New Roman"/>
          <w:sz w:val="24"/>
          <w:szCs w:val="24"/>
        </w:rPr>
        <w:t>Odessa</w:t>
      </w:r>
      <w:proofErr w:type="spellEnd"/>
      <w:r w:rsidRPr="00801840">
        <w:rPr>
          <w:rFonts w:ascii="Times New Roman" w:hAnsi="Times New Roman" w:cs="Times New Roman"/>
          <w:sz w:val="24"/>
          <w:szCs w:val="24"/>
        </w:rPr>
        <w:t xml:space="preserve">, </w:t>
      </w:r>
      <w:r w:rsidR="00E946B8" w:rsidRPr="00801840">
        <w:rPr>
          <w:rFonts w:ascii="Times New Roman" w:hAnsi="Times New Roman" w:cs="Times New Roman"/>
          <w:sz w:val="24"/>
          <w:szCs w:val="24"/>
        </w:rPr>
        <w:t xml:space="preserve">приобрел необычайную популярность на Украине. Согласно </w:t>
      </w:r>
      <w:proofErr w:type="gramStart"/>
      <w:r w:rsidR="00BB7E56">
        <w:rPr>
          <w:rFonts w:ascii="Times New Roman" w:hAnsi="Times New Roman" w:cs="Times New Roman"/>
          <w:sz w:val="24"/>
          <w:szCs w:val="24"/>
        </w:rPr>
        <w:t>аналитике зрительской аудитории</w:t>
      </w:r>
      <w:proofErr w:type="gramEnd"/>
      <w:r w:rsidR="001F54B4">
        <w:rPr>
          <w:rFonts w:ascii="Times New Roman" w:hAnsi="Times New Roman" w:cs="Times New Roman"/>
          <w:sz w:val="24"/>
          <w:szCs w:val="24"/>
        </w:rPr>
        <w:t xml:space="preserve"> </w:t>
      </w:r>
      <w:proofErr w:type="spellStart"/>
      <w:r w:rsidR="001F54B4">
        <w:rPr>
          <w:rFonts w:ascii="Times New Roman" w:hAnsi="Times New Roman" w:cs="Times New Roman"/>
          <w:sz w:val="24"/>
          <w:szCs w:val="24"/>
        </w:rPr>
        <w:t>YouTube</w:t>
      </w:r>
      <w:proofErr w:type="spellEnd"/>
      <w:r w:rsidR="001F54B4">
        <w:rPr>
          <w:rFonts w:ascii="Times New Roman" w:hAnsi="Times New Roman" w:cs="Times New Roman"/>
          <w:sz w:val="24"/>
          <w:szCs w:val="24"/>
        </w:rPr>
        <w:t xml:space="preserve"> канала театра – 24,8% просмотров из Украины, 39,6</w:t>
      </w:r>
      <w:r w:rsidR="00E946B8" w:rsidRPr="00801840">
        <w:rPr>
          <w:rFonts w:ascii="Times New Roman" w:hAnsi="Times New Roman" w:cs="Times New Roman"/>
          <w:sz w:val="24"/>
          <w:szCs w:val="24"/>
        </w:rPr>
        <w:t xml:space="preserve"> </w:t>
      </w:r>
      <w:r w:rsidR="00BB7E56">
        <w:rPr>
          <w:rFonts w:ascii="Times New Roman" w:hAnsi="Times New Roman" w:cs="Times New Roman"/>
          <w:sz w:val="24"/>
          <w:szCs w:val="24"/>
        </w:rPr>
        <w:t xml:space="preserve">- </w:t>
      </w:r>
      <w:r w:rsidR="00E946B8" w:rsidRPr="00801840">
        <w:rPr>
          <w:rFonts w:ascii="Times New Roman" w:hAnsi="Times New Roman" w:cs="Times New Roman"/>
          <w:sz w:val="24"/>
          <w:szCs w:val="24"/>
        </w:rPr>
        <w:t>из России, также зарегистрированы просмотры в Беларуси, Германии и Казахстане.</w:t>
      </w:r>
    </w:p>
    <w:p w:rsidR="00E946B8" w:rsidRPr="00801840" w:rsidRDefault="00E946B8" w:rsidP="00801840">
      <w:pPr>
        <w:rPr>
          <w:rFonts w:ascii="Times New Roman" w:hAnsi="Times New Roman" w:cs="Times New Roman"/>
          <w:b/>
          <w:sz w:val="24"/>
          <w:szCs w:val="24"/>
        </w:rPr>
      </w:pPr>
    </w:p>
    <w:p w:rsidR="00E946B8" w:rsidRPr="00801840" w:rsidRDefault="00E946B8" w:rsidP="00801840">
      <w:pPr>
        <w:rPr>
          <w:rFonts w:ascii="Times New Roman" w:hAnsi="Times New Roman" w:cs="Times New Roman"/>
          <w:b/>
          <w:sz w:val="24"/>
          <w:szCs w:val="24"/>
        </w:rPr>
      </w:pPr>
      <w:r w:rsidRPr="00801840">
        <w:rPr>
          <w:rFonts w:ascii="Times New Roman" w:hAnsi="Times New Roman" w:cs="Times New Roman"/>
          <w:b/>
          <w:sz w:val="24"/>
          <w:szCs w:val="24"/>
        </w:rPr>
        <w:t>Практические действия</w:t>
      </w:r>
    </w:p>
    <w:p w:rsidR="005F4E34" w:rsidRPr="00801840" w:rsidRDefault="005F4E34" w:rsidP="00801840">
      <w:pPr>
        <w:rPr>
          <w:rFonts w:ascii="Times New Roman" w:hAnsi="Times New Roman" w:cs="Times New Roman"/>
          <w:sz w:val="24"/>
          <w:szCs w:val="24"/>
        </w:rPr>
      </w:pPr>
      <w:proofErr w:type="spellStart"/>
      <w:r w:rsidRPr="00801840">
        <w:rPr>
          <w:rFonts w:ascii="Times New Roman" w:hAnsi="Times New Roman" w:cs="Times New Roman"/>
          <w:sz w:val="24"/>
          <w:szCs w:val="24"/>
        </w:rPr>
        <w:t>Неслышащие</w:t>
      </w:r>
      <w:proofErr w:type="spellEnd"/>
      <w:r w:rsidRPr="00801840">
        <w:rPr>
          <w:rFonts w:ascii="Times New Roman" w:hAnsi="Times New Roman" w:cs="Times New Roman"/>
          <w:sz w:val="24"/>
          <w:szCs w:val="24"/>
        </w:rPr>
        <w:t xml:space="preserve"> люди смогут «услышать» и открыть для себя ряд новых жестов и познакомиться с творчеством популярных исполнителей.  Глухие и слабослышащие, а также поклонники, зрители театра и интернет - аудитория России откроют для себя новый вид театрального подхода к песням на жестовом языке.  Песни на жестовом языке приобретут популярность в обычном обществе, а не только в среде людей с ограничением по слуху.</w:t>
      </w:r>
    </w:p>
    <w:p w:rsidR="00801840" w:rsidRDefault="00801840" w:rsidP="00801840">
      <w:pPr>
        <w:rPr>
          <w:rFonts w:ascii="Times New Roman" w:hAnsi="Times New Roman" w:cs="Times New Roman"/>
          <w:sz w:val="24"/>
          <w:szCs w:val="24"/>
        </w:rPr>
      </w:pPr>
    </w:p>
    <w:p w:rsidR="00E946B8" w:rsidRPr="00801840" w:rsidRDefault="005F4E34" w:rsidP="00801840">
      <w:pPr>
        <w:rPr>
          <w:rFonts w:ascii="Times New Roman" w:hAnsi="Times New Roman" w:cs="Times New Roman"/>
          <w:b/>
          <w:sz w:val="24"/>
          <w:szCs w:val="24"/>
        </w:rPr>
      </w:pPr>
      <w:r w:rsidRPr="00801840">
        <w:rPr>
          <w:rFonts w:ascii="Times New Roman" w:hAnsi="Times New Roman" w:cs="Times New Roman"/>
          <w:b/>
          <w:sz w:val="24"/>
          <w:szCs w:val="24"/>
        </w:rPr>
        <w:t>Результат</w:t>
      </w:r>
    </w:p>
    <w:p w:rsidR="00801840" w:rsidRDefault="00493650" w:rsidP="00801840">
      <w:r w:rsidRPr="00801840">
        <w:rPr>
          <w:rFonts w:ascii="Times New Roman" w:hAnsi="Times New Roman" w:cs="Times New Roman"/>
          <w:sz w:val="24"/>
          <w:szCs w:val="24"/>
        </w:rPr>
        <w:lastRenderedPageBreak/>
        <w:t>В октябре 2021 года театр «Индиго» выиграл грант на съемку видеоклипов на жестовом языке</w:t>
      </w:r>
      <w:r w:rsidR="00BB7E56">
        <w:rPr>
          <w:rFonts w:ascii="Times New Roman" w:hAnsi="Times New Roman" w:cs="Times New Roman"/>
          <w:sz w:val="24"/>
          <w:szCs w:val="24"/>
        </w:rPr>
        <w:t xml:space="preserve"> в 2022 году</w:t>
      </w:r>
      <w:r w:rsidRPr="00801840">
        <w:rPr>
          <w:rFonts w:ascii="Times New Roman" w:hAnsi="Times New Roman" w:cs="Times New Roman"/>
          <w:sz w:val="24"/>
          <w:szCs w:val="24"/>
        </w:rPr>
        <w:t>. «Индиго» представил на конкурс НКО, претендующих на получение субсидий из областного бюджета на реализацию социальных проектов, заявку на съемку дополнительных 12 театрализованных видеоклипов на жестовом языке. За основу творческая команда взяла популярные ретро-композиции 60-80-х годов. По итогам проекта «Мелодия жеста» планируется смонтировать фильм, который объединит в единую концепцию все песни,</w:t>
      </w:r>
      <w:r w:rsidR="00801840" w:rsidRPr="00801840">
        <w:rPr>
          <w:rFonts w:ascii="Times New Roman" w:hAnsi="Times New Roman" w:cs="Times New Roman"/>
          <w:sz w:val="24"/>
          <w:szCs w:val="24"/>
        </w:rPr>
        <w:t xml:space="preserve"> и провести презентацию проекта.</w:t>
      </w:r>
      <w:r w:rsidRPr="00AD4965">
        <w:rPr>
          <w:rFonts w:ascii="Cambria" w:eastAsia="Times New Roman" w:hAnsi="Cambria" w:cs="Times New Roman"/>
          <w:color w:val="67686B"/>
          <w:sz w:val="24"/>
          <w:szCs w:val="24"/>
          <w:lang w:eastAsia="ru-RU"/>
        </w:rPr>
        <w:br/>
      </w:r>
      <w:r w:rsidRPr="00AD4965">
        <w:rPr>
          <w:rFonts w:ascii="Cambria" w:eastAsia="Times New Roman" w:hAnsi="Cambria" w:cs="Times New Roman"/>
          <w:color w:val="67686B"/>
          <w:sz w:val="24"/>
          <w:szCs w:val="24"/>
          <w:lang w:eastAsia="ru-RU"/>
        </w:rPr>
        <w:br/>
      </w:r>
    </w:p>
    <w:p w:rsidR="00493650" w:rsidRPr="00493650" w:rsidRDefault="00493650" w:rsidP="00493650"/>
    <w:p w:rsidR="005F4E34" w:rsidRDefault="005F4E34" w:rsidP="005231D2"/>
    <w:p w:rsidR="005231D2" w:rsidRDefault="005231D2" w:rsidP="002D5AC2">
      <w:pPr>
        <w:rPr>
          <w:rFonts w:ascii="Times New Roman" w:hAnsi="Times New Roman" w:cs="Times New Roman"/>
          <w:sz w:val="24"/>
          <w:szCs w:val="24"/>
        </w:rPr>
      </w:pPr>
    </w:p>
    <w:p w:rsidR="00363F7C" w:rsidRDefault="00363F7C" w:rsidP="001C66B3"/>
    <w:p w:rsidR="00363F7C" w:rsidRDefault="00363F7C" w:rsidP="001C66B3"/>
    <w:p w:rsidR="001C66B3" w:rsidRDefault="001C66B3" w:rsidP="00E87688"/>
    <w:p w:rsidR="001C66B3" w:rsidRPr="009241C4" w:rsidRDefault="001C66B3" w:rsidP="00E87688"/>
    <w:sectPr w:rsidR="001C66B3" w:rsidRPr="00924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F57"/>
    <w:multiLevelType w:val="multilevel"/>
    <w:tmpl w:val="43B6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0874"/>
    <w:multiLevelType w:val="multilevel"/>
    <w:tmpl w:val="119A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E6D34"/>
    <w:multiLevelType w:val="multilevel"/>
    <w:tmpl w:val="6BB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A2E6E"/>
    <w:multiLevelType w:val="hybridMultilevel"/>
    <w:tmpl w:val="61C07404"/>
    <w:lvl w:ilvl="0" w:tplc="7EB0B5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5E0B15"/>
    <w:multiLevelType w:val="hybridMultilevel"/>
    <w:tmpl w:val="CA78F9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F345146"/>
    <w:multiLevelType w:val="multilevel"/>
    <w:tmpl w:val="446C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B4"/>
    <w:rsid w:val="0000026C"/>
    <w:rsid w:val="00040449"/>
    <w:rsid w:val="0006119A"/>
    <w:rsid w:val="00072B4B"/>
    <w:rsid w:val="0007544A"/>
    <w:rsid w:val="000E7843"/>
    <w:rsid w:val="0014730E"/>
    <w:rsid w:val="00172A63"/>
    <w:rsid w:val="00185A41"/>
    <w:rsid w:val="001A6115"/>
    <w:rsid w:val="001C66B3"/>
    <w:rsid w:val="001F54B4"/>
    <w:rsid w:val="002156F8"/>
    <w:rsid w:val="00234728"/>
    <w:rsid w:val="00240365"/>
    <w:rsid w:val="00273FCE"/>
    <w:rsid w:val="002D25AD"/>
    <w:rsid w:val="002D33CF"/>
    <w:rsid w:val="002D5AC2"/>
    <w:rsid w:val="002E0501"/>
    <w:rsid w:val="002E501D"/>
    <w:rsid w:val="002F0E22"/>
    <w:rsid w:val="002F390F"/>
    <w:rsid w:val="00303CBE"/>
    <w:rsid w:val="00310EE6"/>
    <w:rsid w:val="0036226A"/>
    <w:rsid w:val="00363F7C"/>
    <w:rsid w:val="0038748C"/>
    <w:rsid w:val="0039264A"/>
    <w:rsid w:val="003A63A3"/>
    <w:rsid w:val="003B4954"/>
    <w:rsid w:val="003C232F"/>
    <w:rsid w:val="003C32E8"/>
    <w:rsid w:val="003D5D24"/>
    <w:rsid w:val="003E0969"/>
    <w:rsid w:val="00407600"/>
    <w:rsid w:val="00421284"/>
    <w:rsid w:val="00425BE6"/>
    <w:rsid w:val="004320F6"/>
    <w:rsid w:val="00436429"/>
    <w:rsid w:val="00446157"/>
    <w:rsid w:val="00452555"/>
    <w:rsid w:val="004812C7"/>
    <w:rsid w:val="00493650"/>
    <w:rsid w:val="004958F9"/>
    <w:rsid w:val="004974E5"/>
    <w:rsid w:val="004A498D"/>
    <w:rsid w:val="004C413A"/>
    <w:rsid w:val="004C48F1"/>
    <w:rsid w:val="00500681"/>
    <w:rsid w:val="005141A5"/>
    <w:rsid w:val="005231D2"/>
    <w:rsid w:val="005313D1"/>
    <w:rsid w:val="00537BEC"/>
    <w:rsid w:val="0054732C"/>
    <w:rsid w:val="0055251A"/>
    <w:rsid w:val="005721D3"/>
    <w:rsid w:val="0057727C"/>
    <w:rsid w:val="005A3194"/>
    <w:rsid w:val="005A3A70"/>
    <w:rsid w:val="005C164F"/>
    <w:rsid w:val="005D6AB0"/>
    <w:rsid w:val="005F4E34"/>
    <w:rsid w:val="006411B5"/>
    <w:rsid w:val="00654059"/>
    <w:rsid w:val="00675705"/>
    <w:rsid w:val="006A342F"/>
    <w:rsid w:val="006A3754"/>
    <w:rsid w:val="00702AB9"/>
    <w:rsid w:val="007322B8"/>
    <w:rsid w:val="0076704C"/>
    <w:rsid w:val="00770E73"/>
    <w:rsid w:val="00777397"/>
    <w:rsid w:val="00794D33"/>
    <w:rsid w:val="007B018F"/>
    <w:rsid w:val="007D248C"/>
    <w:rsid w:val="007D3C7E"/>
    <w:rsid w:val="007D44E2"/>
    <w:rsid w:val="00801840"/>
    <w:rsid w:val="00803F90"/>
    <w:rsid w:val="008309D4"/>
    <w:rsid w:val="00871485"/>
    <w:rsid w:val="008A1294"/>
    <w:rsid w:val="008B213F"/>
    <w:rsid w:val="0090788F"/>
    <w:rsid w:val="009241C4"/>
    <w:rsid w:val="00935EAC"/>
    <w:rsid w:val="00941C1B"/>
    <w:rsid w:val="00950F06"/>
    <w:rsid w:val="009663B4"/>
    <w:rsid w:val="009871D2"/>
    <w:rsid w:val="0099528B"/>
    <w:rsid w:val="009B13F4"/>
    <w:rsid w:val="009C6366"/>
    <w:rsid w:val="009D33D4"/>
    <w:rsid w:val="009D62DF"/>
    <w:rsid w:val="009E1E00"/>
    <w:rsid w:val="009E3261"/>
    <w:rsid w:val="00A00BA2"/>
    <w:rsid w:val="00A32A18"/>
    <w:rsid w:val="00A4323E"/>
    <w:rsid w:val="00A50787"/>
    <w:rsid w:val="00A556ED"/>
    <w:rsid w:val="00A62772"/>
    <w:rsid w:val="00A6661B"/>
    <w:rsid w:val="00A80AE2"/>
    <w:rsid w:val="00AB28D8"/>
    <w:rsid w:val="00AC0C90"/>
    <w:rsid w:val="00AE01CD"/>
    <w:rsid w:val="00AF2107"/>
    <w:rsid w:val="00B30CD5"/>
    <w:rsid w:val="00B45495"/>
    <w:rsid w:val="00B74279"/>
    <w:rsid w:val="00B757A9"/>
    <w:rsid w:val="00B82B91"/>
    <w:rsid w:val="00B84014"/>
    <w:rsid w:val="00B87005"/>
    <w:rsid w:val="00B92E1D"/>
    <w:rsid w:val="00BB6957"/>
    <w:rsid w:val="00BB7E56"/>
    <w:rsid w:val="00BD2797"/>
    <w:rsid w:val="00BE31B7"/>
    <w:rsid w:val="00BF47AA"/>
    <w:rsid w:val="00C040CB"/>
    <w:rsid w:val="00C907B3"/>
    <w:rsid w:val="00D33D26"/>
    <w:rsid w:val="00D519E4"/>
    <w:rsid w:val="00D6297C"/>
    <w:rsid w:val="00D91701"/>
    <w:rsid w:val="00D91DF3"/>
    <w:rsid w:val="00DA58CE"/>
    <w:rsid w:val="00DC3EEB"/>
    <w:rsid w:val="00E014E2"/>
    <w:rsid w:val="00E04758"/>
    <w:rsid w:val="00E251D4"/>
    <w:rsid w:val="00E3398A"/>
    <w:rsid w:val="00E34CD9"/>
    <w:rsid w:val="00E4452C"/>
    <w:rsid w:val="00E64A8E"/>
    <w:rsid w:val="00E70197"/>
    <w:rsid w:val="00E873D2"/>
    <w:rsid w:val="00E87688"/>
    <w:rsid w:val="00E93733"/>
    <w:rsid w:val="00E946B8"/>
    <w:rsid w:val="00EA1C33"/>
    <w:rsid w:val="00EC6FB4"/>
    <w:rsid w:val="00F128AC"/>
    <w:rsid w:val="00F15BC2"/>
    <w:rsid w:val="00F900DE"/>
    <w:rsid w:val="00FA141D"/>
    <w:rsid w:val="00FB0B05"/>
    <w:rsid w:val="00FB6F40"/>
    <w:rsid w:val="00FF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84853-356F-44E1-A5B6-7E03EDC2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261"/>
    <w:pPr>
      <w:spacing w:line="256" w:lineRule="auto"/>
    </w:pPr>
  </w:style>
  <w:style w:type="paragraph" w:styleId="1">
    <w:name w:val="heading 1"/>
    <w:basedOn w:val="a"/>
    <w:next w:val="a"/>
    <w:link w:val="10"/>
    <w:uiPriority w:val="9"/>
    <w:qFormat/>
    <w:rsid w:val="009D33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6277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1"/>
    <w:uiPriority w:val="99"/>
    <w:unhideWhenUsed/>
    <w:qFormat/>
    <w:rsid w:val="00E04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758"/>
    <w:rPr>
      <w:color w:val="0000FF"/>
      <w:u w:val="single"/>
    </w:rPr>
  </w:style>
  <w:style w:type="character" w:styleId="a5">
    <w:name w:val="Emphasis"/>
    <w:basedOn w:val="a0"/>
    <w:uiPriority w:val="20"/>
    <w:qFormat/>
    <w:rsid w:val="009E3261"/>
    <w:rPr>
      <w:i/>
      <w:iCs/>
    </w:rPr>
  </w:style>
  <w:style w:type="table" w:styleId="a6">
    <w:name w:val="Table Grid"/>
    <w:basedOn w:val="a1"/>
    <w:uiPriority w:val="39"/>
    <w:rsid w:val="0007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3A63A3"/>
  </w:style>
  <w:style w:type="paragraph" w:customStyle="1" w:styleId="c12">
    <w:name w:val="c12"/>
    <w:basedOn w:val="a"/>
    <w:rsid w:val="003A6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A63A3"/>
  </w:style>
  <w:style w:type="character" w:customStyle="1" w:styleId="c4">
    <w:name w:val="c4"/>
    <w:basedOn w:val="a0"/>
    <w:rsid w:val="003A63A3"/>
  </w:style>
  <w:style w:type="paragraph" w:customStyle="1" w:styleId="mtop25">
    <w:name w:val="mtop25"/>
    <w:basedOn w:val="a"/>
    <w:rsid w:val="002F3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62772"/>
    <w:rPr>
      <w:rFonts w:ascii="Cambria" w:eastAsia="Times New Roman" w:hAnsi="Cambria" w:cs="Times New Roman"/>
      <w:b/>
      <w:bCs/>
      <w:i/>
      <w:iCs/>
      <w:sz w:val="28"/>
      <w:szCs w:val="28"/>
      <w:lang w:eastAsia="ru-RU"/>
    </w:rPr>
  </w:style>
  <w:style w:type="character" w:styleId="a7">
    <w:name w:val="Strong"/>
    <w:uiPriority w:val="22"/>
    <w:qFormat/>
    <w:rsid w:val="00A62772"/>
    <w:rPr>
      <w:b/>
      <w:bCs/>
    </w:rPr>
  </w:style>
  <w:style w:type="character" w:customStyle="1" w:styleId="10">
    <w:name w:val="Заголовок 1 Знак"/>
    <w:basedOn w:val="a0"/>
    <w:link w:val="1"/>
    <w:uiPriority w:val="9"/>
    <w:rsid w:val="009D33D4"/>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040449"/>
  </w:style>
  <w:style w:type="paragraph" w:customStyle="1" w:styleId="msonormalmailrucssattributepostfix">
    <w:name w:val="msonormal_mailru_css_attribute_postfix"/>
    <w:basedOn w:val="a"/>
    <w:rsid w:val="00040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Web) Знак,Обычный (веб)1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w:link w:val="a3"/>
    <w:locked/>
    <w:rsid w:val="00040449"/>
    <w:rPr>
      <w:rFonts w:ascii="Times New Roman" w:eastAsia="Times New Roman" w:hAnsi="Times New Roman" w:cs="Times New Roman"/>
      <w:sz w:val="24"/>
      <w:szCs w:val="24"/>
      <w:lang w:eastAsia="ru-RU"/>
    </w:rPr>
  </w:style>
  <w:style w:type="paragraph" w:styleId="a8">
    <w:name w:val="List Paragraph"/>
    <w:basedOn w:val="a"/>
    <w:uiPriority w:val="34"/>
    <w:qFormat/>
    <w:rsid w:val="000E7843"/>
    <w:pPr>
      <w:ind w:left="720"/>
      <w:contextualSpacing/>
    </w:pPr>
  </w:style>
  <w:style w:type="character" w:styleId="a9">
    <w:name w:val="FollowedHyperlink"/>
    <w:basedOn w:val="a0"/>
    <w:uiPriority w:val="99"/>
    <w:semiHidden/>
    <w:unhideWhenUsed/>
    <w:rsid w:val="00E87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4438">
      <w:bodyDiv w:val="1"/>
      <w:marLeft w:val="0"/>
      <w:marRight w:val="0"/>
      <w:marTop w:val="0"/>
      <w:marBottom w:val="0"/>
      <w:divBdr>
        <w:top w:val="none" w:sz="0" w:space="0" w:color="auto"/>
        <w:left w:val="none" w:sz="0" w:space="0" w:color="auto"/>
        <w:bottom w:val="none" w:sz="0" w:space="0" w:color="auto"/>
        <w:right w:val="none" w:sz="0" w:space="0" w:color="auto"/>
      </w:divBdr>
    </w:div>
    <w:div w:id="65274403">
      <w:bodyDiv w:val="1"/>
      <w:marLeft w:val="0"/>
      <w:marRight w:val="0"/>
      <w:marTop w:val="0"/>
      <w:marBottom w:val="0"/>
      <w:divBdr>
        <w:top w:val="none" w:sz="0" w:space="0" w:color="auto"/>
        <w:left w:val="none" w:sz="0" w:space="0" w:color="auto"/>
        <w:bottom w:val="none" w:sz="0" w:space="0" w:color="auto"/>
        <w:right w:val="none" w:sz="0" w:space="0" w:color="auto"/>
      </w:divBdr>
    </w:div>
    <w:div w:id="79719049">
      <w:bodyDiv w:val="1"/>
      <w:marLeft w:val="0"/>
      <w:marRight w:val="0"/>
      <w:marTop w:val="0"/>
      <w:marBottom w:val="0"/>
      <w:divBdr>
        <w:top w:val="none" w:sz="0" w:space="0" w:color="auto"/>
        <w:left w:val="none" w:sz="0" w:space="0" w:color="auto"/>
        <w:bottom w:val="none" w:sz="0" w:space="0" w:color="auto"/>
        <w:right w:val="none" w:sz="0" w:space="0" w:color="auto"/>
      </w:divBdr>
    </w:div>
    <w:div w:id="118184054">
      <w:bodyDiv w:val="1"/>
      <w:marLeft w:val="0"/>
      <w:marRight w:val="0"/>
      <w:marTop w:val="0"/>
      <w:marBottom w:val="0"/>
      <w:divBdr>
        <w:top w:val="none" w:sz="0" w:space="0" w:color="auto"/>
        <w:left w:val="none" w:sz="0" w:space="0" w:color="auto"/>
        <w:bottom w:val="none" w:sz="0" w:space="0" w:color="auto"/>
        <w:right w:val="none" w:sz="0" w:space="0" w:color="auto"/>
      </w:divBdr>
    </w:div>
    <w:div w:id="206260482">
      <w:bodyDiv w:val="1"/>
      <w:marLeft w:val="0"/>
      <w:marRight w:val="0"/>
      <w:marTop w:val="0"/>
      <w:marBottom w:val="0"/>
      <w:divBdr>
        <w:top w:val="none" w:sz="0" w:space="0" w:color="auto"/>
        <w:left w:val="none" w:sz="0" w:space="0" w:color="auto"/>
        <w:bottom w:val="none" w:sz="0" w:space="0" w:color="auto"/>
        <w:right w:val="none" w:sz="0" w:space="0" w:color="auto"/>
      </w:divBdr>
    </w:div>
    <w:div w:id="232198753">
      <w:bodyDiv w:val="1"/>
      <w:marLeft w:val="0"/>
      <w:marRight w:val="0"/>
      <w:marTop w:val="0"/>
      <w:marBottom w:val="0"/>
      <w:divBdr>
        <w:top w:val="none" w:sz="0" w:space="0" w:color="auto"/>
        <w:left w:val="none" w:sz="0" w:space="0" w:color="auto"/>
        <w:bottom w:val="none" w:sz="0" w:space="0" w:color="auto"/>
        <w:right w:val="none" w:sz="0" w:space="0" w:color="auto"/>
      </w:divBdr>
    </w:div>
    <w:div w:id="326834647">
      <w:bodyDiv w:val="1"/>
      <w:marLeft w:val="0"/>
      <w:marRight w:val="0"/>
      <w:marTop w:val="0"/>
      <w:marBottom w:val="0"/>
      <w:divBdr>
        <w:top w:val="none" w:sz="0" w:space="0" w:color="auto"/>
        <w:left w:val="none" w:sz="0" w:space="0" w:color="auto"/>
        <w:bottom w:val="none" w:sz="0" w:space="0" w:color="auto"/>
        <w:right w:val="none" w:sz="0" w:space="0" w:color="auto"/>
      </w:divBdr>
    </w:div>
    <w:div w:id="489566348">
      <w:bodyDiv w:val="1"/>
      <w:marLeft w:val="0"/>
      <w:marRight w:val="0"/>
      <w:marTop w:val="0"/>
      <w:marBottom w:val="0"/>
      <w:divBdr>
        <w:top w:val="none" w:sz="0" w:space="0" w:color="auto"/>
        <w:left w:val="none" w:sz="0" w:space="0" w:color="auto"/>
        <w:bottom w:val="none" w:sz="0" w:space="0" w:color="auto"/>
        <w:right w:val="none" w:sz="0" w:space="0" w:color="auto"/>
      </w:divBdr>
    </w:div>
    <w:div w:id="507601746">
      <w:bodyDiv w:val="1"/>
      <w:marLeft w:val="0"/>
      <w:marRight w:val="0"/>
      <w:marTop w:val="0"/>
      <w:marBottom w:val="0"/>
      <w:divBdr>
        <w:top w:val="none" w:sz="0" w:space="0" w:color="auto"/>
        <w:left w:val="none" w:sz="0" w:space="0" w:color="auto"/>
        <w:bottom w:val="none" w:sz="0" w:space="0" w:color="auto"/>
        <w:right w:val="none" w:sz="0" w:space="0" w:color="auto"/>
      </w:divBdr>
    </w:div>
    <w:div w:id="731074883">
      <w:bodyDiv w:val="1"/>
      <w:marLeft w:val="0"/>
      <w:marRight w:val="0"/>
      <w:marTop w:val="0"/>
      <w:marBottom w:val="0"/>
      <w:divBdr>
        <w:top w:val="none" w:sz="0" w:space="0" w:color="auto"/>
        <w:left w:val="none" w:sz="0" w:space="0" w:color="auto"/>
        <w:bottom w:val="none" w:sz="0" w:space="0" w:color="auto"/>
        <w:right w:val="none" w:sz="0" w:space="0" w:color="auto"/>
      </w:divBdr>
    </w:div>
    <w:div w:id="900408260">
      <w:bodyDiv w:val="1"/>
      <w:marLeft w:val="0"/>
      <w:marRight w:val="0"/>
      <w:marTop w:val="0"/>
      <w:marBottom w:val="0"/>
      <w:divBdr>
        <w:top w:val="none" w:sz="0" w:space="0" w:color="auto"/>
        <w:left w:val="none" w:sz="0" w:space="0" w:color="auto"/>
        <w:bottom w:val="none" w:sz="0" w:space="0" w:color="auto"/>
        <w:right w:val="none" w:sz="0" w:space="0" w:color="auto"/>
      </w:divBdr>
    </w:div>
    <w:div w:id="1088236020">
      <w:bodyDiv w:val="1"/>
      <w:marLeft w:val="0"/>
      <w:marRight w:val="0"/>
      <w:marTop w:val="0"/>
      <w:marBottom w:val="0"/>
      <w:divBdr>
        <w:top w:val="none" w:sz="0" w:space="0" w:color="auto"/>
        <w:left w:val="none" w:sz="0" w:space="0" w:color="auto"/>
        <w:bottom w:val="none" w:sz="0" w:space="0" w:color="auto"/>
        <w:right w:val="none" w:sz="0" w:space="0" w:color="auto"/>
      </w:divBdr>
      <w:divsChild>
        <w:div w:id="169108263">
          <w:marLeft w:val="0"/>
          <w:marRight w:val="0"/>
          <w:marTop w:val="0"/>
          <w:marBottom w:val="160"/>
          <w:divBdr>
            <w:top w:val="none" w:sz="0" w:space="0" w:color="auto"/>
            <w:left w:val="none" w:sz="0" w:space="0" w:color="auto"/>
            <w:bottom w:val="none" w:sz="0" w:space="0" w:color="auto"/>
            <w:right w:val="none" w:sz="0" w:space="0" w:color="auto"/>
          </w:divBdr>
        </w:div>
        <w:div w:id="1335106096">
          <w:marLeft w:val="0"/>
          <w:marRight w:val="0"/>
          <w:marTop w:val="0"/>
          <w:marBottom w:val="160"/>
          <w:divBdr>
            <w:top w:val="none" w:sz="0" w:space="0" w:color="auto"/>
            <w:left w:val="none" w:sz="0" w:space="0" w:color="auto"/>
            <w:bottom w:val="none" w:sz="0" w:space="0" w:color="auto"/>
            <w:right w:val="none" w:sz="0" w:space="0" w:color="auto"/>
          </w:divBdr>
        </w:div>
      </w:divsChild>
    </w:div>
    <w:div w:id="1107234080">
      <w:bodyDiv w:val="1"/>
      <w:marLeft w:val="0"/>
      <w:marRight w:val="0"/>
      <w:marTop w:val="0"/>
      <w:marBottom w:val="0"/>
      <w:divBdr>
        <w:top w:val="none" w:sz="0" w:space="0" w:color="auto"/>
        <w:left w:val="none" w:sz="0" w:space="0" w:color="auto"/>
        <w:bottom w:val="none" w:sz="0" w:space="0" w:color="auto"/>
        <w:right w:val="none" w:sz="0" w:space="0" w:color="auto"/>
      </w:divBdr>
    </w:div>
    <w:div w:id="1135223945">
      <w:bodyDiv w:val="1"/>
      <w:marLeft w:val="0"/>
      <w:marRight w:val="0"/>
      <w:marTop w:val="0"/>
      <w:marBottom w:val="0"/>
      <w:divBdr>
        <w:top w:val="none" w:sz="0" w:space="0" w:color="auto"/>
        <w:left w:val="none" w:sz="0" w:space="0" w:color="auto"/>
        <w:bottom w:val="none" w:sz="0" w:space="0" w:color="auto"/>
        <w:right w:val="none" w:sz="0" w:space="0" w:color="auto"/>
      </w:divBdr>
    </w:div>
    <w:div w:id="1230533676">
      <w:bodyDiv w:val="1"/>
      <w:marLeft w:val="0"/>
      <w:marRight w:val="0"/>
      <w:marTop w:val="0"/>
      <w:marBottom w:val="0"/>
      <w:divBdr>
        <w:top w:val="none" w:sz="0" w:space="0" w:color="auto"/>
        <w:left w:val="none" w:sz="0" w:space="0" w:color="auto"/>
        <w:bottom w:val="none" w:sz="0" w:space="0" w:color="auto"/>
        <w:right w:val="none" w:sz="0" w:space="0" w:color="auto"/>
      </w:divBdr>
    </w:div>
    <w:div w:id="1298490390">
      <w:bodyDiv w:val="1"/>
      <w:marLeft w:val="0"/>
      <w:marRight w:val="0"/>
      <w:marTop w:val="0"/>
      <w:marBottom w:val="0"/>
      <w:divBdr>
        <w:top w:val="none" w:sz="0" w:space="0" w:color="auto"/>
        <w:left w:val="none" w:sz="0" w:space="0" w:color="auto"/>
        <w:bottom w:val="none" w:sz="0" w:space="0" w:color="auto"/>
        <w:right w:val="none" w:sz="0" w:space="0" w:color="auto"/>
      </w:divBdr>
    </w:div>
    <w:div w:id="1475179521">
      <w:bodyDiv w:val="1"/>
      <w:marLeft w:val="0"/>
      <w:marRight w:val="0"/>
      <w:marTop w:val="0"/>
      <w:marBottom w:val="0"/>
      <w:divBdr>
        <w:top w:val="none" w:sz="0" w:space="0" w:color="auto"/>
        <w:left w:val="none" w:sz="0" w:space="0" w:color="auto"/>
        <w:bottom w:val="none" w:sz="0" w:space="0" w:color="auto"/>
        <w:right w:val="none" w:sz="0" w:space="0" w:color="auto"/>
      </w:divBdr>
    </w:div>
    <w:div w:id="1475948025">
      <w:bodyDiv w:val="1"/>
      <w:marLeft w:val="0"/>
      <w:marRight w:val="0"/>
      <w:marTop w:val="0"/>
      <w:marBottom w:val="0"/>
      <w:divBdr>
        <w:top w:val="none" w:sz="0" w:space="0" w:color="auto"/>
        <w:left w:val="none" w:sz="0" w:space="0" w:color="auto"/>
        <w:bottom w:val="none" w:sz="0" w:space="0" w:color="auto"/>
        <w:right w:val="none" w:sz="0" w:space="0" w:color="auto"/>
      </w:divBdr>
    </w:div>
    <w:div w:id="1481464199">
      <w:bodyDiv w:val="1"/>
      <w:marLeft w:val="0"/>
      <w:marRight w:val="0"/>
      <w:marTop w:val="0"/>
      <w:marBottom w:val="0"/>
      <w:divBdr>
        <w:top w:val="none" w:sz="0" w:space="0" w:color="auto"/>
        <w:left w:val="none" w:sz="0" w:space="0" w:color="auto"/>
        <w:bottom w:val="none" w:sz="0" w:space="0" w:color="auto"/>
        <w:right w:val="none" w:sz="0" w:space="0" w:color="auto"/>
      </w:divBdr>
    </w:div>
    <w:div w:id="1492210320">
      <w:bodyDiv w:val="1"/>
      <w:marLeft w:val="0"/>
      <w:marRight w:val="0"/>
      <w:marTop w:val="0"/>
      <w:marBottom w:val="0"/>
      <w:divBdr>
        <w:top w:val="none" w:sz="0" w:space="0" w:color="auto"/>
        <w:left w:val="none" w:sz="0" w:space="0" w:color="auto"/>
        <w:bottom w:val="none" w:sz="0" w:space="0" w:color="auto"/>
        <w:right w:val="none" w:sz="0" w:space="0" w:color="auto"/>
      </w:divBdr>
    </w:div>
    <w:div w:id="1616062965">
      <w:bodyDiv w:val="1"/>
      <w:marLeft w:val="0"/>
      <w:marRight w:val="0"/>
      <w:marTop w:val="0"/>
      <w:marBottom w:val="0"/>
      <w:divBdr>
        <w:top w:val="none" w:sz="0" w:space="0" w:color="auto"/>
        <w:left w:val="none" w:sz="0" w:space="0" w:color="auto"/>
        <w:bottom w:val="none" w:sz="0" w:space="0" w:color="auto"/>
        <w:right w:val="none" w:sz="0" w:space="0" w:color="auto"/>
      </w:divBdr>
    </w:div>
    <w:div w:id="1630817574">
      <w:bodyDiv w:val="1"/>
      <w:marLeft w:val="0"/>
      <w:marRight w:val="0"/>
      <w:marTop w:val="0"/>
      <w:marBottom w:val="0"/>
      <w:divBdr>
        <w:top w:val="none" w:sz="0" w:space="0" w:color="auto"/>
        <w:left w:val="none" w:sz="0" w:space="0" w:color="auto"/>
        <w:bottom w:val="none" w:sz="0" w:space="0" w:color="auto"/>
        <w:right w:val="none" w:sz="0" w:space="0" w:color="auto"/>
      </w:divBdr>
    </w:div>
    <w:div w:id="1662272893">
      <w:bodyDiv w:val="1"/>
      <w:marLeft w:val="0"/>
      <w:marRight w:val="0"/>
      <w:marTop w:val="0"/>
      <w:marBottom w:val="0"/>
      <w:divBdr>
        <w:top w:val="none" w:sz="0" w:space="0" w:color="auto"/>
        <w:left w:val="none" w:sz="0" w:space="0" w:color="auto"/>
        <w:bottom w:val="none" w:sz="0" w:space="0" w:color="auto"/>
        <w:right w:val="none" w:sz="0" w:space="0" w:color="auto"/>
      </w:divBdr>
    </w:div>
    <w:div w:id="1694459046">
      <w:bodyDiv w:val="1"/>
      <w:marLeft w:val="0"/>
      <w:marRight w:val="0"/>
      <w:marTop w:val="0"/>
      <w:marBottom w:val="0"/>
      <w:divBdr>
        <w:top w:val="none" w:sz="0" w:space="0" w:color="auto"/>
        <w:left w:val="none" w:sz="0" w:space="0" w:color="auto"/>
        <w:bottom w:val="none" w:sz="0" w:space="0" w:color="auto"/>
        <w:right w:val="none" w:sz="0" w:space="0" w:color="auto"/>
      </w:divBdr>
    </w:div>
    <w:div w:id="1905489625">
      <w:bodyDiv w:val="1"/>
      <w:marLeft w:val="0"/>
      <w:marRight w:val="0"/>
      <w:marTop w:val="0"/>
      <w:marBottom w:val="0"/>
      <w:divBdr>
        <w:top w:val="none" w:sz="0" w:space="0" w:color="auto"/>
        <w:left w:val="none" w:sz="0" w:space="0" w:color="auto"/>
        <w:bottom w:val="none" w:sz="0" w:space="0" w:color="auto"/>
        <w:right w:val="none" w:sz="0" w:space="0" w:color="auto"/>
      </w:divBdr>
    </w:div>
    <w:div w:id="1929187762">
      <w:bodyDiv w:val="1"/>
      <w:marLeft w:val="0"/>
      <w:marRight w:val="0"/>
      <w:marTop w:val="0"/>
      <w:marBottom w:val="0"/>
      <w:divBdr>
        <w:top w:val="none" w:sz="0" w:space="0" w:color="auto"/>
        <w:left w:val="none" w:sz="0" w:space="0" w:color="auto"/>
        <w:bottom w:val="none" w:sz="0" w:space="0" w:color="auto"/>
        <w:right w:val="none" w:sz="0" w:space="0" w:color="auto"/>
      </w:divBdr>
    </w:div>
    <w:div w:id="1939171752">
      <w:bodyDiv w:val="1"/>
      <w:marLeft w:val="0"/>
      <w:marRight w:val="0"/>
      <w:marTop w:val="0"/>
      <w:marBottom w:val="0"/>
      <w:divBdr>
        <w:top w:val="none" w:sz="0" w:space="0" w:color="auto"/>
        <w:left w:val="none" w:sz="0" w:space="0" w:color="auto"/>
        <w:bottom w:val="none" w:sz="0" w:space="0" w:color="auto"/>
        <w:right w:val="none" w:sz="0" w:space="0" w:color="auto"/>
      </w:divBdr>
    </w:div>
    <w:div w:id="20763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Indigo_Zvuk</dc:creator>
  <cp:keywords/>
  <dc:description/>
  <cp:lastModifiedBy>Indigo_Zvuk</cp:lastModifiedBy>
  <cp:revision>7</cp:revision>
  <dcterms:created xsi:type="dcterms:W3CDTF">2021-12-07T01:07:00Z</dcterms:created>
  <dcterms:modified xsi:type="dcterms:W3CDTF">2021-12-08T08:57:00Z</dcterms:modified>
</cp:coreProperties>
</file>